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3B" w:rsidRDefault="001F669E" w:rsidP="00B8378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A3B" w:rsidRPr="00E17A06" w:rsidRDefault="008B2A3B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8B2A3B" w:rsidRPr="00E17A06" w:rsidRDefault="008B2A3B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8B2A3B" w:rsidRPr="00E17A06" w:rsidRDefault="008B2A3B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8B2A3B" w:rsidRPr="00E17A06" w:rsidRDefault="008B2A3B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8B2A3B" w:rsidRPr="00AD5E91" w:rsidRDefault="008B2A3B" w:rsidP="00B83785">
      <w:pPr>
        <w:spacing w:before="240"/>
      </w:pPr>
      <w:r>
        <w:rPr>
          <w:u w:val="single"/>
        </w:rPr>
        <w:t xml:space="preserve">                    </w:t>
      </w:r>
      <w:r>
        <w:t xml:space="preserve">  № </w:t>
      </w:r>
      <w:r>
        <w:rPr>
          <w:u w:val="single"/>
        </w:rPr>
        <w:t xml:space="preserve">          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8B2A3B" w:rsidRPr="00EE40E7" w:rsidRDefault="008B2A3B" w:rsidP="00B83785">
      <w:pPr>
        <w:rPr>
          <w:i/>
          <w:iCs/>
          <w:sz w:val="16"/>
          <w:szCs w:val="16"/>
        </w:rPr>
      </w:pPr>
    </w:p>
    <w:p w:rsidR="008B2A3B" w:rsidRDefault="008B2A3B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8B2A3B" w:rsidRPr="000B4A8D" w:rsidTr="0097530A">
        <w:trPr>
          <w:trHeight w:val="163"/>
        </w:trPr>
        <w:tc>
          <w:tcPr>
            <w:tcW w:w="9842" w:type="dxa"/>
          </w:tcPr>
          <w:p w:rsidR="008B2A3B" w:rsidRPr="00793188" w:rsidRDefault="008B2A3B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p w:rsidR="008B2A3B" w:rsidRPr="00292D86" w:rsidRDefault="008B2A3B" w:rsidP="0097530A"/>
        </w:tc>
      </w:tr>
    </w:tbl>
    <w:p w:rsidR="008B2A3B" w:rsidRPr="00DD1B1E" w:rsidRDefault="008B2A3B" w:rsidP="00DD1B1E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>
        <w:rPr>
          <w:sz w:val="28"/>
          <w:szCs w:val="28"/>
        </w:rPr>
        <w:t>рішення</w:t>
      </w:r>
      <w:r w:rsidRPr="00B83785">
        <w:rPr>
          <w:sz w:val="28"/>
          <w:szCs w:val="28"/>
        </w:rPr>
        <w:t xml:space="preserve"> міської ради VII скликання від 20.12.2019 р. № 2005 «Про міський бюджет міста</w:t>
      </w:r>
      <w:r>
        <w:rPr>
          <w:sz w:val="28"/>
          <w:szCs w:val="28"/>
        </w:rPr>
        <w:t xml:space="preserve"> Чернівці на 2020 рік»,</w:t>
      </w:r>
      <w:r w:rsidRPr="00B8378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звернення</w:t>
      </w:r>
      <w:r w:rsidRPr="00B83785">
        <w:rPr>
          <w:sz w:val="28"/>
          <w:szCs w:val="28"/>
        </w:rPr>
        <w:t xml:space="preserve"> </w:t>
      </w:r>
      <w:r w:rsidRPr="007A14CF">
        <w:rPr>
          <w:rStyle w:val="rvts0"/>
          <w:sz w:val="28"/>
          <w:szCs w:val="28"/>
        </w:rPr>
        <w:t>управлінн</w:t>
      </w:r>
      <w:r>
        <w:rPr>
          <w:rStyle w:val="rvts0"/>
          <w:sz w:val="28"/>
          <w:szCs w:val="28"/>
        </w:rPr>
        <w:t>я</w:t>
      </w:r>
      <w:r w:rsidRPr="007A14CF">
        <w:rPr>
          <w:rStyle w:val="rvts0"/>
          <w:sz w:val="28"/>
          <w:szCs w:val="28"/>
        </w:rPr>
        <w:t xml:space="preserve"> </w:t>
      </w:r>
      <w:r w:rsidRPr="007A14CF">
        <w:rPr>
          <w:sz w:val="28"/>
          <w:szCs w:val="28"/>
        </w:rPr>
        <w:t>забезпечення медичного обслуговування у сфері охорони здоров’</w:t>
      </w:r>
      <w:r w:rsidRPr="00235C06">
        <w:rPr>
          <w:sz w:val="28"/>
          <w:szCs w:val="28"/>
        </w:rPr>
        <w:t>я</w:t>
      </w:r>
      <w:r w:rsidRPr="007A14CF">
        <w:rPr>
          <w:sz w:val="28"/>
          <w:szCs w:val="28"/>
        </w:rPr>
        <w:t xml:space="preserve"> міської ради</w:t>
      </w:r>
      <w:r w:rsidRPr="00B83785">
        <w:rPr>
          <w:sz w:val="28"/>
          <w:szCs w:val="28"/>
        </w:rPr>
        <w:t>, виконавчий комітет Чернівецької міської ради</w:t>
      </w:r>
    </w:p>
    <w:p w:rsidR="008B2A3B" w:rsidRPr="00961D38" w:rsidRDefault="008B2A3B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8B2A3B" w:rsidRPr="005F3590" w:rsidRDefault="008B2A3B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8B2A3B" w:rsidRPr="00B83785" w:rsidRDefault="008B2A3B" w:rsidP="00B83785">
      <w:pPr>
        <w:widowControl w:val="0"/>
        <w:ind w:firstLine="720"/>
        <w:jc w:val="center"/>
        <w:rPr>
          <w:bCs/>
        </w:rPr>
      </w:pPr>
    </w:p>
    <w:p w:rsidR="008B2A3B" w:rsidRPr="00AE43FF" w:rsidRDefault="008B2A3B" w:rsidP="00235C06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8F4B8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E43FF">
        <w:rPr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Pr="007A14CF">
        <w:rPr>
          <w:rStyle w:val="rvts0"/>
          <w:sz w:val="28"/>
          <w:szCs w:val="28"/>
        </w:rPr>
        <w:t xml:space="preserve">управлінню </w:t>
      </w:r>
      <w:r w:rsidRPr="007A14CF">
        <w:rPr>
          <w:sz w:val="28"/>
          <w:szCs w:val="28"/>
        </w:rPr>
        <w:t>забезпечення медичного обслуговування у сфері охорони здоров’</w:t>
      </w:r>
      <w:r w:rsidRPr="007A14CF">
        <w:rPr>
          <w:sz w:val="28"/>
          <w:szCs w:val="28"/>
          <w:lang w:val="ru-RU"/>
        </w:rPr>
        <w:t>я</w:t>
      </w:r>
      <w:r w:rsidRPr="007A14CF">
        <w:rPr>
          <w:sz w:val="28"/>
          <w:szCs w:val="28"/>
        </w:rPr>
        <w:t xml:space="preserve"> міської ради</w:t>
      </w:r>
      <w:r>
        <w:rPr>
          <w:rStyle w:val="rvts0"/>
        </w:rPr>
        <w:t xml:space="preserve"> </w:t>
      </w:r>
      <w:r>
        <w:rPr>
          <w:sz w:val="28"/>
          <w:szCs w:val="28"/>
        </w:rPr>
        <w:t xml:space="preserve">за загальним фондом міського бюджету </w:t>
      </w:r>
      <w:r w:rsidRPr="00AE43FF">
        <w:rPr>
          <w:sz w:val="28"/>
          <w:szCs w:val="28"/>
        </w:rPr>
        <w:t>на 2020 рік</w:t>
      </w:r>
      <w:r>
        <w:rPr>
          <w:sz w:val="28"/>
          <w:szCs w:val="28"/>
        </w:rPr>
        <w:t>,</w:t>
      </w:r>
      <w:r w:rsidRPr="00AE43FF">
        <w:rPr>
          <w:sz w:val="28"/>
          <w:szCs w:val="28"/>
        </w:rPr>
        <w:t xml:space="preserve"> перерозподіл видатків за бюджетними програмами:</w:t>
      </w:r>
    </w:p>
    <w:p w:rsidR="008B2A3B" w:rsidRDefault="008B2A3B" w:rsidP="00235C06">
      <w:pPr>
        <w:ind w:firstLine="709"/>
        <w:jc w:val="both"/>
        <w:rPr>
          <w:rStyle w:val="rvts0"/>
          <w:b/>
        </w:rPr>
      </w:pPr>
    </w:p>
    <w:p w:rsidR="008B2A3B" w:rsidRPr="009F4F75" w:rsidRDefault="008B2A3B" w:rsidP="00235C06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</w:t>
      </w:r>
      <w:r w:rsidRPr="009F4F75">
        <w:rPr>
          <w:rStyle w:val="rvts0"/>
        </w:rPr>
        <w:t xml:space="preserve">  Зменшити видатки споживання за:</w:t>
      </w:r>
    </w:p>
    <w:p w:rsidR="008B2A3B" w:rsidRPr="009F4F75" w:rsidRDefault="008B2A3B" w:rsidP="00235C06">
      <w:pPr>
        <w:ind w:firstLine="709"/>
        <w:jc w:val="both"/>
        <w:rPr>
          <w:rStyle w:val="rvts0"/>
        </w:rPr>
      </w:pPr>
    </w:p>
    <w:p w:rsidR="008B2A3B" w:rsidRPr="009F4F75" w:rsidRDefault="008B2A3B" w:rsidP="00235C06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1.1.1.</w:t>
      </w:r>
      <w:r w:rsidRPr="009F4F75">
        <w:rPr>
          <w:rStyle w:val="rvts0"/>
        </w:rPr>
        <w:t xml:space="preserve"> КПКВК 0712010 «</w:t>
      </w:r>
      <w:r w:rsidRPr="009F4F75">
        <w:rPr>
          <w:color w:val="000000"/>
        </w:rPr>
        <w:t>Багатопрофільна стаціонарна медична допомога населенню</w:t>
      </w:r>
      <w:r w:rsidRPr="009F4F75">
        <w:rPr>
          <w:rStyle w:val="rvts0"/>
        </w:rPr>
        <w:t>» на   </w:t>
      </w:r>
      <w:r>
        <w:rPr>
          <w:rStyle w:val="rvts0"/>
        </w:rPr>
        <w:t>212</w:t>
      </w:r>
      <w:r w:rsidRPr="009F4F75">
        <w:rPr>
          <w:rStyle w:val="rvts0"/>
        </w:rPr>
        <w:t xml:space="preserve"> </w:t>
      </w:r>
      <w:r>
        <w:rPr>
          <w:rStyle w:val="rvts0"/>
        </w:rPr>
        <w:t>100</w:t>
      </w:r>
      <w:r w:rsidRPr="009F4F75">
        <w:rPr>
          <w:rStyle w:val="rvts0"/>
        </w:rPr>
        <w:t xml:space="preserve">  грн.</w:t>
      </w:r>
    </w:p>
    <w:p w:rsidR="008B2A3B" w:rsidRPr="009F4F75" w:rsidRDefault="008B2A3B" w:rsidP="00235C06">
      <w:pPr>
        <w:ind w:firstLine="709"/>
        <w:jc w:val="both"/>
        <w:rPr>
          <w:rStyle w:val="rvts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</w:rPr>
        <w:t xml:space="preserve">1.1.2. </w:t>
      </w:r>
      <w:r w:rsidRPr="009F4F75">
        <w:rPr>
          <w:rStyle w:val="rvts0"/>
        </w:rPr>
        <w:t>КПКВК 0712030 «</w:t>
      </w:r>
      <w:r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9F4F75">
        <w:rPr>
          <w:rStyle w:val="rvts0"/>
        </w:rPr>
        <w:t xml:space="preserve">» на  </w:t>
      </w:r>
      <w:r>
        <w:rPr>
          <w:rStyle w:val="rvts0"/>
        </w:rPr>
        <w:t>400</w:t>
      </w:r>
      <w:r w:rsidRPr="009F4F75">
        <w:rPr>
          <w:rStyle w:val="rvts0"/>
        </w:rPr>
        <w:t xml:space="preserve"> </w:t>
      </w:r>
      <w:r>
        <w:rPr>
          <w:rStyle w:val="rvts0"/>
        </w:rPr>
        <w:t>000</w:t>
      </w:r>
      <w:r w:rsidRPr="009F4F75">
        <w:rPr>
          <w:rStyle w:val="rvts0"/>
        </w:rPr>
        <w:t xml:space="preserve"> 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>
        <w:rPr>
          <w:rStyle w:val="rvts0"/>
          <w:b/>
        </w:rPr>
        <w:t>1.1.</w:t>
      </w:r>
      <w:r w:rsidRPr="009F4F75">
        <w:rPr>
          <w:rStyle w:val="rvts0"/>
          <w:b/>
        </w:rPr>
        <w:t>3.</w:t>
      </w:r>
      <w:r w:rsidRPr="009F4F75">
        <w:rPr>
          <w:rStyle w:val="rvts0"/>
        </w:rPr>
        <w:t xml:space="preserve"> КПКВК 0718110  «</w:t>
      </w:r>
      <w:r w:rsidRPr="009F4F75">
        <w:rPr>
          <w:color w:val="000000"/>
        </w:rPr>
        <w:t>Заходи із запобігання та ліквідації надзвичайних ситуацій та наслідків стихійного лиха» на </w:t>
      </w:r>
      <w:r>
        <w:rPr>
          <w:color w:val="000000"/>
        </w:rPr>
        <w:t>1 664</w:t>
      </w:r>
      <w:r w:rsidRPr="009F4F75">
        <w:rPr>
          <w:color w:val="000000"/>
        </w:rPr>
        <w:t> </w:t>
      </w:r>
      <w:r>
        <w:rPr>
          <w:color w:val="000000"/>
        </w:rPr>
        <w:t>463</w:t>
      </w:r>
      <w:r w:rsidRPr="009F4F75">
        <w:rPr>
          <w:color w:val="000000"/>
        </w:rPr>
        <w:t xml:space="preserve">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>
        <w:rPr>
          <w:b/>
          <w:color w:val="000000"/>
        </w:rPr>
        <w:t>1.</w:t>
      </w:r>
      <w:r w:rsidRPr="009F4F75">
        <w:rPr>
          <w:b/>
          <w:color w:val="000000"/>
        </w:rPr>
        <w:t>2.</w:t>
      </w:r>
      <w:r w:rsidRPr="009F4F75">
        <w:rPr>
          <w:color w:val="000000"/>
        </w:rPr>
        <w:t xml:space="preserve"> Збільшити видатки споживання за: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b/>
          <w:color w:val="000000"/>
        </w:rPr>
        <w:t>1.</w:t>
      </w:r>
      <w:r w:rsidRPr="009F4F75">
        <w:rPr>
          <w:b/>
          <w:color w:val="000000"/>
        </w:rPr>
        <w:t>2.1.</w:t>
      </w:r>
      <w:r w:rsidRPr="009F4F75">
        <w:rPr>
          <w:rStyle w:val="rvts0"/>
        </w:rPr>
        <w:t xml:space="preserve"> КПКВК 0712100 «Стоматологічна допомога населенню» на </w:t>
      </w:r>
      <w:r>
        <w:rPr>
          <w:rStyle w:val="rvts0"/>
        </w:rPr>
        <w:t xml:space="preserve">                   </w:t>
      </w:r>
      <w:r w:rsidRPr="009F4F75">
        <w:rPr>
          <w:rStyle w:val="rvts0"/>
        </w:rPr>
        <w:t xml:space="preserve"> </w:t>
      </w:r>
      <w:r>
        <w:rPr>
          <w:rStyle w:val="rvts0"/>
        </w:rPr>
        <w:t>1 472</w:t>
      </w:r>
      <w:r w:rsidRPr="009F4F75">
        <w:rPr>
          <w:rStyle w:val="rvts0"/>
        </w:rPr>
        <w:t xml:space="preserve"> </w:t>
      </w:r>
      <w:r>
        <w:rPr>
          <w:rStyle w:val="rvts0"/>
        </w:rPr>
        <w:t>850</w:t>
      </w:r>
      <w:r w:rsidRPr="009F4F75">
        <w:rPr>
          <w:rStyle w:val="rvts0"/>
        </w:rPr>
        <w:t xml:space="preserve">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8B2A3B" w:rsidRPr="009F4F75" w:rsidRDefault="008B2A3B" w:rsidP="00235C06">
      <w:pPr>
        <w:pStyle w:val="ad"/>
        <w:widowControl w:val="0"/>
        <w:ind w:left="0" w:firstLine="720"/>
        <w:jc w:val="both"/>
        <w:rPr>
          <w:rStyle w:val="rvts0"/>
        </w:rPr>
      </w:pPr>
      <w:r>
        <w:rPr>
          <w:rStyle w:val="rvts0"/>
          <w:b/>
        </w:rPr>
        <w:t>1.</w:t>
      </w:r>
      <w:r w:rsidRPr="009F4F75">
        <w:rPr>
          <w:rStyle w:val="rvts0"/>
          <w:b/>
        </w:rPr>
        <w:t>2.2.</w:t>
      </w:r>
      <w:r w:rsidRPr="009F4F75">
        <w:rPr>
          <w:rStyle w:val="rvts0"/>
        </w:rPr>
        <w:t xml:space="preserve"> </w:t>
      </w:r>
      <w:r w:rsidRPr="004B14CC">
        <w:rPr>
          <w:rStyle w:val="rvts0"/>
        </w:rPr>
        <w:t>КПКВК</w:t>
      </w:r>
      <w:r>
        <w:rPr>
          <w:rStyle w:val="rvts0"/>
        </w:rPr>
        <w:t xml:space="preserve"> 0712144 «</w:t>
      </w:r>
      <w:r w:rsidRPr="004B14CC">
        <w:rPr>
          <w:rStyle w:val="rvts0"/>
        </w:rPr>
        <w:t>Централізовані заходи з лікування хворих на цукровий та нецукровий діабет</w:t>
      </w:r>
      <w:r>
        <w:rPr>
          <w:rStyle w:val="rvts0"/>
        </w:rPr>
        <w:t>» на 803 713 грн.</w:t>
      </w:r>
    </w:p>
    <w:p w:rsidR="008B2A3B" w:rsidRPr="009F4F75" w:rsidRDefault="008B2A3B" w:rsidP="00235C06">
      <w:pPr>
        <w:widowControl w:val="0"/>
        <w:tabs>
          <w:tab w:val="left" w:pos="851"/>
          <w:tab w:val="left" w:pos="1560"/>
        </w:tabs>
        <w:jc w:val="both"/>
        <w:rPr>
          <w:b/>
        </w:rPr>
      </w:pPr>
    </w:p>
    <w:p w:rsidR="008B2A3B" w:rsidRDefault="008B2A3B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8B2A3B" w:rsidRPr="0011641D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Pr="009821F9">
        <w:rPr>
          <w:bCs/>
          <w:sz w:val="28"/>
          <w:szCs w:val="28"/>
        </w:rPr>
        <w:t>У</w:t>
      </w:r>
      <w:r w:rsidRPr="009821F9">
        <w:rPr>
          <w:rStyle w:val="rvts0"/>
          <w:sz w:val="28"/>
          <w:szCs w:val="28"/>
        </w:rPr>
        <w:t xml:space="preserve">правлінню </w:t>
      </w:r>
      <w:r w:rsidRPr="009821F9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8B2A3B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B2A3B" w:rsidRPr="00720F40" w:rsidRDefault="008B2A3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8B2A3B" w:rsidRDefault="008B2A3B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8B2A3B" w:rsidRPr="00D6297E" w:rsidRDefault="008B2A3B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8B2A3B" w:rsidRPr="00D6297E" w:rsidRDefault="008B2A3B" w:rsidP="00B83785">
      <w:pPr>
        <w:widowControl w:val="0"/>
        <w:ind w:firstLine="720"/>
        <w:jc w:val="both"/>
      </w:pPr>
    </w:p>
    <w:p w:rsidR="008B2A3B" w:rsidRDefault="008B2A3B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8B2A3B" w:rsidRDefault="008B2A3B" w:rsidP="00B83785">
      <w:pPr>
        <w:pStyle w:val="2"/>
        <w:keepNext w:val="0"/>
        <w:widowControl w:val="0"/>
        <w:tabs>
          <w:tab w:val="left" w:pos="9356"/>
        </w:tabs>
        <w:jc w:val="both"/>
      </w:pPr>
    </w:p>
    <w:p w:rsidR="008B2A3B" w:rsidRPr="00B956FF" w:rsidRDefault="008B2A3B" w:rsidP="00B83785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 Продан</w:t>
      </w:r>
    </w:p>
    <w:p w:rsidR="008B2A3B" w:rsidRPr="001F669E" w:rsidRDefault="008B2A3B" w:rsidP="001F669E">
      <w:pPr>
        <w:pStyle w:val="a3"/>
        <w:widowControl w:val="0"/>
        <w:rPr>
          <w:b/>
          <w:bCs/>
        </w:rPr>
      </w:pPr>
      <w:bookmarkStart w:id="0" w:name="_GoBack"/>
      <w:bookmarkEnd w:id="0"/>
    </w:p>
    <w:sectPr w:rsidR="008B2A3B" w:rsidRPr="001F669E" w:rsidSect="00DD1B1E">
      <w:headerReference w:type="default" r:id="rId8"/>
      <w:pgSz w:w="11906" w:h="16838"/>
      <w:pgMar w:top="709" w:right="567" w:bottom="425" w:left="158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40B" w:rsidRDefault="00A7740B" w:rsidP="00A81C8F">
      <w:r>
        <w:separator/>
      </w:r>
    </w:p>
  </w:endnote>
  <w:endnote w:type="continuationSeparator" w:id="0">
    <w:p w:rsidR="00A7740B" w:rsidRDefault="00A7740B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40B" w:rsidRDefault="00A7740B" w:rsidP="00A81C8F">
      <w:r>
        <w:separator/>
      </w:r>
    </w:p>
  </w:footnote>
  <w:footnote w:type="continuationSeparator" w:id="0">
    <w:p w:rsidR="00A7740B" w:rsidRDefault="00A7740B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B" w:rsidRDefault="00A7740B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669E">
      <w:rPr>
        <w:noProof/>
      </w:rPr>
      <w:t>2</w:t>
    </w:r>
    <w:r>
      <w:rPr>
        <w:noProof/>
      </w:rPr>
      <w:fldChar w:fldCharType="end"/>
    </w:r>
  </w:p>
  <w:p w:rsidR="008B2A3B" w:rsidRDefault="008B2A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33F6A"/>
    <w:multiLevelType w:val="multilevel"/>
    <w:tmpl w:val="295C15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b/>
      </w:rPr>
    </w:lvl>
  </w:abstractNum>
  <w:abstractNum w:abstractNumId="1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85"/>
    <w:rsid w:val="0005795D"/>
    <w:rsid w:val="00072624"/>
    <w:rsid w:val="000B4A8D"/>
    <w:rsid w:val="000E7FB6"/>
    <w:rsid w:val="00112290"/>
    <w:rsid w:val="0011641D"/>
    <w:rsid w:val="00124DF8"/>
    <w:rsid w:val="00191D0C"/>
    <w:rsid w:val="0019635D"/>
    <w:rsid w:val="001B4E8D"/>
    <w:rsid w:val="001F669E"/>
    <w:rsid w:val="00235C06"/>
    <w:rsid w:val="00265EAC"/>
    <w:rsid w:val="00292D86"/>
    <w:rsid w:val="002C073A"/>
    <w:rsid w:val="002D1185"/>
    <w:rsid w:val="00306F2E"/>
    <w:rsid w:val="0032170D"/>
    <w:rsid w:val="0036115B"/>
    <w:rsid w:val="0036132D"/>
    <w:rsid w:val="003A1BF9"/>
    <w:rsid w:val="003B7A02"/>
    <w:rsid w:val="003C0B07"/>
    <w:rsid w:val="003C14D7"/>
    <w:rsid w:val="003F49B0"/>
    <w:rsid w:val="00401A44"/>
    <w:rsid w:val="00432718"/>
    <w:rsid w:val="004B14CC"/>
    <w:rsid w:val="004E2EC0"/>
    <w:rsid w:val="00507E06"/>
    <w:rsid w:val="00517A70"/>
    <w:rsid w:val="005A4DE1"/>
    <w:rsid w:val="005D5BFD"/>
    <w:rsid w:val="005F3590"/>
    <w:rsid w:val="006105AF"/>
    <w:rsid w:val="00613196"/>
    <w:rsid w:val="00686530"/>
    <w:rsid w:val="006A1A1B"/>
    <w:rsid w:val="006C2DB7"/>
    <w:rsid w:val="006D3AFC"/>
    <w:rsid w:val="006D71D6"/>
    <w:rsid w:val="00720F40"/>
    <w:rsid w:val="007738F4"/>
    <w:rsid w:val="00793188"/>
    <w:rsid w:val="007A14CF"/>
    <w:rsid w:val="007A3B51"/>
    <w:rsid w:val="007C019B"/>
    <w:rsid w:val="008273DD"/>
    <w:rsid w:val="00827A5B"/>
    <w:rsid w:val="00847E3B"/>
    <w:rsid w:val="00876766"/>
    <w:rsid w:val="00890425"/>
    <w:rsid w:val="0089312B"/>
    <w:rsid w:val="008B2A3B"/>
    <w:rsid w:val="008B3BF7"/>
    <w:rsid w:val="008C7667"/>
    <w:rsid w:val="008E0D78"/>
    <w:rsid w:val="008E2D88"/>
    <w:rsid w:val="008E7DB2"/>
    <w:rsid w:val="008F4B85"/>
    <w:rsid w:val="00902630"/>
    <w:rsid w:val="00902E7F"/>
    <w:rsid w:val="00906D8E"/>
    <w:rsid w:val="00961D38"/>
    <w:rsid w:val="00974695"/>
    <w:rsid w:val="0097530A"/>
    <w:rsid w:val="009821F9"/>
    <w:rsid w:val="009A3CC7"/>
    <w:rsid w:val="009D27ED"/>
    <w:rsid w:val="009F4F75"/>
    <w:rsid w:val="009F7C25"/>
    <w:rsid w:val="00A7740B"/>
    <w:rsid w:val="00A81C8F"/>
    <w:rsid w:val="00A84346"/>
    <w:rsid w:val="00AD0388"/>
    <w:rsid w:val="00AD5E91"/>
    <w:rsid w:val="00AE43FF"/>
    <w:rsid w:val="00AF54C3"/>
    <w:rsid w:val="00B53590"/>
    <w:rsid w:val="00B65ECC"/>
    <w:rsid w:val="00B83785"/>
    <w:rsid w:val="00B956FF"/>
    <w:rsid w:val="00BE1041"/>
    <w:rsid w:val="00C0190C"/>
    <w:rsid w:val="00C3405E"/>
    <w:rsid w:val="00C442C9"/>
    <w:rsid w:val="00C5550D"/>
    <w:rsid w:val="00C631CE"/>
    <w:rsid w:val="00C668D0"/>
    <w:rsid w:val="00C73775"/>
    <w:rsid w:val="00CC2E84"/>
    <w:rsid w:val="00D32894"/>
    <w:rsid w:val="00D36343"/>
    <w:rsid w:val="00D46640"/>
    <w:rsid w:val="00D5180D"/>
    <w:rsid w:val="00D6297E"/>
    <w:rsid w:val="00D76BB4"/>
    <w:rsid w:val="00D904EB"/>
    <w:rsid w:val="00DD1B1E"/>
    <w:rsid w:val="00E17A06"/>
    <w:rsid w:val="00E41F85"/>
    <w:rsid w:val="00E5750A"/>
    <w:rsid w:val="00E73AF8"/>
    <w:rsid w:val="00ED4965"/>
    <w:rsid w:val="00EE3CFE"/>
    <w:rsid w:val="00EE40E7"/>
    <w:rsid w:val="00EF432F"/>
    <w:rsid w:val="00F138A3"/>
    <w:rsid w:val="00FA0B0A"/>
    <w:rsid w:val="00FB0D6F"/>
    <w:rsid w:val="00FD4A4D"/>
    <w:rsid w:val="00FE31CF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01445B"/>
  <w15:docId w15:val="{35385886-E57E-481C-8DF0-81FE2D7E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rPr>
      <w:rFonts w:ascii="Times New Roman" w:eastAsia="Times New Roman" w:hAnsi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8378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378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B8378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B83785"/>
  </w:style>
  <w:style w:type="paragraph" w:styleId="a9">
    <w:name w:val="header"/>
    <w:basedOn w:val="a"/>
    <w:link w:val="aa"/>
    <w:uiPriority w:val="99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3785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F138A3"/>
    <w:pPr>
      <w:ind w:left="720"/>
      <w:contextualSpacing/>
    </w:pPr>
  </w:style>
  <w:style w:type="character" w:customStyle="1" w:styleId="6">
    <w:name w:val="Знак Знак6"/>
    <w:uiPriority w:val="99"/>
    <w:semiHidden/>
    <w:locked/>
    <w:rsid w:val="00D36343"/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NewUser</dc:creator>
  <cp:keywords/>
  <dc:description/>
  <cp:lastModifiedBy>kompvid2</cp:lastModifiedBy>
  <cp:revision>2</cp:revision>
  <cp:lastPrinted>2020-11-23T07:31:00Z</cp:lastPrinted>
  <dcterms:created xsi:type="dcterms:W3CDTF">2020-11-23T10:01:00Z</dcterms:created>
  <dcterms:modified xsi:type="dcterms:W3CDTF">2020-11-23T10:01:00Z</dcterms:modified>
</cp:coreProperties>
</file>