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bookmarkStart w:id="0" w:name="_GoBack"/>
      <w:bookmarkEnd w:id="0"/>
      <w:r>
        <w:rPr>
          <w:rStyle w:val="text"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  </w:t>
      </w:r>
      <w:r>
        <w:rPr>
          <w:rStyle w:val="text"/>
          <w:b/>
          <w:bCs/>
          <w:color w:val="111111"/>
          <w:sz w:val="28"/>
          <w:szCs w:val="28"/>
        </w:rPr>
        <w:t xml:space="preserve">Додаток </w:t>
      </w: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до рішення виконавчого </w:t>
      </w: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комітету міської ради</w:t>
      </w: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color w:val="111111"/>
          <w:sz w:val="28"/>
          <w:szCs w:val="28"/>
        </w:rPr>
      </w:pPr>
      <w:r>
        <w:rPr>
          <w:rStyle w:val="text"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 18.03.2020 №140/6</w:t>
      </w: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>ПЕРЕЛІК</w:t>
      </w: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 xml:space="preserve">посадових осіб, уповноважених </w:t>
      </w:r>
      <w:r>
        <w:rPr>
          <w:rFonts w:ascii="Times New Roman" w:hAnsi="Times New Roman" w:cs="Times New Roman"/>
          <w:b/>
          <w:bCs/>
          <w:sz w:val="28"/>
          <w:szCs w:val="28"/>
        </w:rPr>
        <w:t>на складання протоколів про адміністративні правопорушення</w:t>
      </w:r>
    </w:p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tbl>
      <w:tblPr>
        <w:tblW w:w="154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3"/>
        <w:gridCol w:w="1275"/>
        <w:gridCol w:w="1980"/>
        <w:gridCol w:w="6480"/>
        <w:gridCol w:w="4860"/>
      </w:tblGrid>
      <w:tr w:rsidR="00D22162" w:rsidRPr="000C477D" w:rsidTr="00AC08BB"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№ з/п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№ статті КУпАП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Назва статті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Зміст статті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Особи, які уповноважені на складання протоколів</w:t>
            </w:r>
          </w:p>
        </w:tc>
      </w:tr>
      <w:tr w:rsidR="00D22162" w:rsidRPr="000C477D" w:rsidTr="00AC08BB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 w:rsidRPr="000C477D">
              <w:rPr>
                <w:rStyle w:val="text"/>
                <w:b/>
                <w:bCs/>
                <w:color w:val="111111"/>
                <w:sz w:val="24"/>
                <w:szCs w:val="24"/>
              </w:rPr>
              <w:t>5</w:t>
            </w:r>
          </w:p>
        </w:tc>
      </w:tr>
      <w:tr w:rsidR="00D22162" w:rsidRPr="000C477D" w:rsidTr="00AC08BB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0C477D" w:rsidRDefault="00D22162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AC08BB" w:rsidRDefault="00D22162">
            <w:pPr>
              <w:pStyle w:val="HTML"/>
              <w:ind w:left="-108"/>
              <w:jc w:val="center"/>
              <w:rPr>
                <w:rStyle w:val="text"/>
                <w:color w:val="111111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Стаття 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Default="00D22162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C47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Порушення правил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щодо карантину</w:t>
            </w:r>
          </w:p>
          <w:p w:rsidR="00D22162" w:rsidRPr="00141B7B" w:rsidRDefault="00D22162">
            <w:pPr>
              <w:pStyle w:val="HTML"/>
              <w:jc w:val="center"/>
              <w:rPr>
                <w:rStyle w:val="text"/>
                <w:color w:val="111111"/>
                <w:sz w:val="24"/>
                <w:szCs w:val="24"/>
              </w:rPr>
            </w:pPr>
            <w:r w:rsidRPr="00141B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людей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Pr="00AC08BB" w:rsidRDefault="00D22162" w:rsidP="00AC08BB">
            <w:pPr>
              <w:widowControl w:val="0"/>
              <w:ind w:left="57" w:right="57" w:firstLine="227"/>
              <w:jc w:val="both"/>
            </w:pPr>
            <w:bookmarkStart w:id="1" w:name="n784"/>
            <w:bookmarkEnd w:id="1"/>
            <w:r w:rsidRPr="00AC08BB">
              <w:t xml:space="preserve">Порушення правил щодо карантину людей, санітарно-гігієнічних, санітарно-протиепідемічних правил і норм, передбачених Законом України «Про захист населення від інфекційних </w:t>
            </w:r>
            <w:proofErr w:type="spellStart"/>
            <w:r w:rsidRPr="00AC08BB">
              <w:t>хвороб</w:t>
            </w:r>
            <w:proofErr w:type="spellEnd"/>
            <w:r w:rsidRPr="00AC08BB">
              <w:t xml:space="preserve">», іншими актами законодавства, а також рішень органів місцевого самоврядування з питань боротьби з інфекційними </w:t>
            </w:r>
            <w:r>
              <w:t>хворобами.</w:t>
            </w:r>
          </w:p>
          <w:p w:rsidR="00D22162" w:rsidRPr="000C477D" w:rsidRDefault="00D22162" w:rsidP="00AC08B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rStyle w:val="text"/>
                <w:b/>
                <w:bCs/>
                <w:color w:val="111111"/>
              </w:rPr>
            </w:pPr>
            <w:bookmarkStart w:id="2" w:name="n3609"/>
            <w:bookmarkEnd w:id="2"/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162" w:rsidRDefault="00D22162" w:rsidP="00AC08BB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72" w:firstLine="0"/>
              <w:jc w:val="both"/>
            </w:pPr>
            <w:r w:rsidRPr="000C477D">
              <w:t xml:space="preserve">Посадові особи  </w:t>
            </w:r>
            <w:r w:rsidRPr="000C477D">
              <w:rPr>
                <w:color w:val="000000"/>
              </w:rPr>
              <w:t xml:space="preserve">інспекції з </w:t>
            </w:r>
            <w:r>
              <w:rPr>
                <w:color w:val="000000"/>
              </w:rPr>
              <w:t>благоустрою</w:t>
            </w:r>
            <w:r w:rsidRPr="000C477D">
              <w:rPr>
                <w:sz w:val="28"/>
                <w:szCs w:val="28"/>
              </w:rPr>
              <w:t xml:space="preserve"> </w:t>
            </w:r>
            <w:r w:rsidRPr="000C477D">
              <w:t xml:space="preserve">управління контролю за </w:t>
            </w:r>
            <w:proofErr w:type="spellStart"/>
            <w:r w:rsidRPr="000C477D">
              <w:t>благоустроєм</w:t>
            </w:r>
            <w:proofErr w:type="spellEnd"/>
            <w:r w:rsidRPr="000C477D">
              <w:t xml:space="preserve"> міста Чернівецької міської ради</w:t>
            </w:r>
            <w:r>
              <w:t>;</w:t>
            </w:r>
          </w:p>
          <w:p w:rsidR="00D22162" w:rsidRDefault="00D22162" w:rsidP="00AC08BB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72" w:firstLine="0"/>
              <w:jc w:val="both"/>
            </w:pPr>
            <w:r>
              <w:t>Посадові особи</w:t>
            </w:r>
            <w:r>
              <w:rPr>
                <w:sz w:val="28"/>
                <w:szCs w:val="28"/>
              </w:rPr>
              <w:t xml:space="preserve"> </w:t>
            </w:r>
            <w:r w:rsidRPr="00AC08BB">
              <w:t>управління з питань надзвичайних ситуацій та цивільного захисту населення</w:t>
            </w:r>
            <w:r w:rsidRPr="000C477D">
              <w:t xml:space="preserve"> Чернівецької міської ради</w:t>
            </w:r>
            <w:r>
              <w:t>;</w:t>
            </w:r>
          </w:p>
          <w:p w:rsidR="00D22162" w:rsidRDefault="00D22162" w:rsidP="00AC08BB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72" w:firstLine="0"/>
              <w:jc w:val="both"/>
            </w:pPr>
            <w:r>
              <w:t>Посадові особи департаменту розвитку Чернівецької міської ради;</w:t>
            </w:r>
          </w:p>
          <w:p w:rsidR="00D22162" w:rsidRPr="004426D3" w:rsidRDefault="00D22162" w:rsidP="00AC08BB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72" w:firstLine="0"/>
              <w:jc w:val="both"/>
            </w:pPr>
            <w:r w:rsidRPr="004426D3">
              <w:t>Посадові особи управління забезпечення медичного обслуговування у сфері охорони здоров</w:t>
            </w:r>
            <w:r w:rsidRPr="004426D3">
              <w:rPr>
                <w:rFonts w:ascii="Arial" w:hAnsi="Arial" w:cs="Arial"/>
              </w:rPr>
              <w:t>'</w:t>
            </w:r>
            <w:r w:rsidRPr="004426D3">
              <w:t>я Чернівецької міської ради</w:t>
            </w:r>
            <w:r>
              <w:t>.</w:t>
            </w:r>
          </w:p>
        </w:tc>
      </w:tr>
    </w:tbl>
    <w:p w:rsidR="00D22162" w:rsidRDefault="00D22162" w:rsidP="00223622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4"/>
          <w:szCs w:val="24"/>
        </w:rPr>
      </w:pPr>
    </w:p>
    <w:p w:rsidR="00D22162" w:rsidRDefault="00D22162" w:rsidP="00223622">
      <w:pPr>
        <w:pStyle w:val="HTML"/>
        <w:shd w:val="clear" w:color="auto" w:fill="FFFFFF"/>
        <w:rPr>
          <w:rStyle w:val="text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>Секретар виконавчого комітету</w:t>
      </w:r>
    </w:p>
    <w:p w:rsidR="00D22162" w:rsidRPr="00223622" w:rsidRDefault="00D22162" w:rsidP="00223622">
      <w:pPr>
        <w:pStyle w:val="HTML"/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r>
        <w:rPr>
          <w:rStyle w:val="text"/>
          <w:b/>
          <w:bCs/>
          <w:color w:val="111111"/>
          <w:sz w:val="28"/>
          <w:szCs w:val="28"/>
        </w:rPr>
        <w:t xml:space="preserve">Чернівецької міської ради                                                                                                                          А. </w:t>
      </w:r>
      <w:proofErr w:type="spellStart"/>
      <w:r>
        <w:rPr>
          <w:rStyle w:val="text"/>
          <w:b/>
          <w:bCs/>
          <w:color w:val="111111"/>
          <w:sz w:val="28"/>
          <w:szCs w:val="28"/>
        </w:rPr>
        <w:t>Бабюк</w:t>
      </w:r>
      <w:proofErr w:type="spellEnd"/>
    </w:p>
    <w:sectPr w:rsidR="00D22162" w:rsidRPr="00223622" w:rsidSect="00223622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A7E00"/>
    <w:multiLevelType w:val="hybridMultilevel"/>
    <w:tmpl w:val="E60276A0"/>
    <w:lvl w:ilvl="0" w:tplc="56661D72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A8"/>
    <w:rsid w:val="00054A08"/>
    <w:rsid w:val="000C477D"/>
    <w:rsid w:val="00141B7B"/>
    <w:rsid w:val="001B22A0"/>
    <w:rsid w:val="001C072B"/>
    <w:rsid w:val="00223622"/>
    <w:rsid w:val="002D30ED"/>
    <w:rsid w:val="00317092"/>
    <w:rsid w:val="00376854"/>
    <w:rsid w:val="004426D3"/>
    <w:rsid w:val="004A177D"/>
    <w:rsid w:val="00563E74"/>
    <w:rsid w:val="005A7B94"/>
    <w:rsid w:val="00836ED0"/>
    <w:rsid w:val="008A15C6"/>
    <w:rsid w:val="00941146"/>
    <w:rsid w:val="00992CF5"/>
    <w:rsid w:val="00A33F0B"/>
    <w:rsid w:val="00A77BD3"/>
    <w:rsid w:val="00AC08BB"/>
    <w:rsid w:val="00AD2BEA"/>
    <w:rsid w:val="00C06EA8"/>
    <w:rsid w:val="00D158E6"/>
    <w:rsid w:val="00D22162"/>
    <w:rsid w:val="00D575E5"/>
    <w:rsid w:val="00D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BD6CA42-4987-42E5-A6F7-41F176FC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622"/>
    <w:rPr>
      <w:rFonts w:ascii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23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23622"/>
    <w:rPr>
      <w:rFonts w:ascii="Courier New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uiPriority w:val="99"/>
    <w:rsid w:val="00223622"/>
    <w:pPr>
      <w:spacing w:before="100" w:beforeAutospacing="1" w:after="100" w:afterAutospacing="1"/>
    </w:pPr>
  </w:style>
  <w:style w:type="character" w:customStyle="1" w:styleId="text">
    <w:name w:val="text"/>
    <w:basedOn w:val="a0"/>
    <w:uiPriority w:val="99"/>
    <w:rsid w:val="00223622"/>
    <w:rPr>
      <w:rFonts w:ascii="Times New Roman" w:hAnsi="Times New Roman" w:cs="Times New Roman"/>
    </w:rPr>
  </w:style>
  <w:style w:type="paragraph" w:customStyle="1" w:styleId="1">
    <w:name w:val="Знак Знак Знак Знак Знак Знак1"/>
    <w:basedOn w:val="a"/>
    <w:uiPriority w:val="99"/>
    <w:rsid w:val="004426D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Додаток </vt:lpstr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Uzver</dc:creator>
  <cp:keywords/>
  <dc:description/>
  <cp:lastModifiedBy>kompvid2</cp:lastModifiedBy>
  <cp:revision>2</cp:revision>
  <cp:lastPrinted>2020-03-18T10:25:00Z</cp:lastPrinted>
  <dcterms:created xsi:type="dcterms:W3CDTF">2020-03-18T14:53:00Z</dcterms:created>
  <dcterms:modified xsi:type="dcterms:W3CDTF">2020-03-18T14:53:00Z</dcterms:modified>
</cp:coreProperties>
</file>