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9021B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9021B7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A7191C" w:rsidP="00A20455">
      <w:pPr>
        <w:rPr>
          <w:szCs w:val="28"/>
        </w:rPr>
      </w:pPr>
      <w:r>
        <w:rPr>
          <w:szCs w:val="28"/>
          <w:u w:val="single"/>
        </w:rPr>
        <w:t>25.02.</w:t>
      </w:r>
      <w:r w:rsidR="00FC152B">
        <w:rPr>
          <w:szCs w:val="28"/>
          <w:u w:val="single"/>
        </w:rPr>
        <w:t>20</w:t>
      </w:r>
      <w:r w:rsidR="008C0A2C" w:rsidRPr="00A7191C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87/5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847DC4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>
              <w:rPr>
                <w:b/>
              </w:rPr>
              <w:t xml:space="preserve"> присвоєння поштових адрес, </w:t>
            </w:r>
            <w:r w:rsidR="00D510A8">
              <w:rPr>
                <w:b/>
              </w:rPr>
              <w:t>розділ будинковолодін</w:t>
            </w:r>
            <w:r w:rsidR="00AC3FC9">
              <w:rPr>
                <w:b/>
              </w:rPr>
              <w:t>ь</w:t>
            </w:r>
            <w:r w:rsidR="008C0A2C" w:rsidRPr="008C0A2C">
              <w:rPr>
                <w:b/>
              </w:rPr>
              <w:t xml:space="preserve"> та</w:t>
            </w:r>
            <w:r w:rsidR="00D510A8">
              <w:rPr>
                <w:b/>
              </w:rPr>
              <w:t xml:space="preserve"> </w:t>
            </w:r>
            <w:r>
              <w:rPr>
                <w:b/>
              </w:rPr>
              <w:t>погодження складу нерухомого майна</w:t>
            </w:r>
            <w:r w:rsidR="008E22A1">
              <w:rPr>
                <w:b/>
              </w:rPr>
              <w:t xml:space="preserve"> індивідуальних будинковолодінь </w:t>
            </w:r>
            <w:r>
              <w:rPr>
                <w:b/>
              </w:rPr>
              <w:t>на території міста Чернівців після проведення інвентаризації та після прийняття 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847DC4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847DC4" w:rsidRDefault="00847DC4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97388A" w:rsidRDefault="0097388A" w:rsidP="0097388A">
      <w:pPr>
        <w:pStyle w:val="31"/>
        <w:tabs>
          <w:tab w:val="left" w:pos="0"/>
          <w:tab w:val="left" w:pos="567"/>
        </w:tabs>
        <w:spacing w:after="0"/>
        <w:ind w:left="583"/>
        <w:jc w:val="both"/>
        <w:rPr>
          <w:sz w:val="28"/>
          <w:szCs w:val="28"/>
          <w:lang w:val="uk-UA"/>
        </w:rPr>
      </w:pPr>
    </w:p>
    <w:p w:rsidR="008C2D95" w:rsidRDefault="008765AD" w:rsidP="008C2D9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</w:t>
      </w:r>
      <w:r w:rsidR="008C2D95">
        <w:rPr>
          <w:b/>
          <w:szCs w:val="28"/>
          <w:lang w:val="ru-RU"/>
        </w:rPr>
        <w:t>2 пров</w:t>
      </w:r>
      <w:r>
        <w:rPr>
          <w:b/>
          <w:szCs w:val="28"/>
        </w:rPr>
        <w:t>ул.</w:t>
      </w:r>
      <w:r w:rsidR="008C2D95">
        <w:rPr>
          <w:b/>
          <w:szCs w:val="28"/>
          <w:lang w:val="ru-RU"/>
        </w:rPr>
        <w:t>Черемшиновий,28</w:t>
      </w:r>
      <w:r>
        <w:rPr>
          <w:b/>
          <w:szCs w:val="28"/>
        </w:rPr>
        <w:t xml:space="preserve"> (замість вул.</w:t>
      </w:r>
      <w:r w:rsidRPr="008765AD">
        <w:rPr>
          <w:b/>
          <w:szCs w:val="28"/>
        </w:rPr>
        <w:t xml:space="preserve"> </w:t>
      </w:r>
      <w:r w:rsidR="008C2D95" w:rsidRPr="00A7191C">
        <w:rPr>
          <w:b/>
          <w:szCs w:val="28"/>
        </w:rPr>
        <w:t>Черемшинова,16</w:t>
      </w:r>
      <w:r>
        <w:rPr>
          <w:b/>
          <w:szCs w:val="28"/>
        </w:rPr>
        <w:t xml:space="preserve">) – </w:t>
      </w:r>
      <w:r w:rsidR="008C2D95">
        <w:t xml:space="preserve">житловому будинку літ.А загальною площею </w:t>
      </w:r>
      <w:r w:rsidR="00A7191C">
        <w:t>…</w:t>
      </w:r>
      <w:r w:rsidR="008C2D95">
        <w:t xml:space="preserve"> кв.м, в тому числі </w:t>
      </w:r>
      <w:r w:rsidR="00A7191C">
        <w:t>…</w:t>
      </w:r>
      <w:r w:rsidR="008C2D95">
        <w:t xml:space="preserve"> житлові кімнати площею </w:t>
      </w:r>
      <w:r w:rsidR="00A7191C">
        <w:t>…</w:t>
      </w:r>
      <w:r w:rsidR="008C2D95">
        <w:t xml:space="preserve"> кв.м, огорожі № 1, </w:t>
      </w:r>
      <w:r w:rsidR="008C2D95">
        <w:rPr>
          <w:szCs w:val="28"/>
        </w:rPr>
        <w:t xml:space="preserve">земельній </w:t>
      </w:r>
      <w:r w:rsidR="008C2D95" w:rsidRPr="004A3064">
        <w:rPr>
          <w:szCs w:val="28"/>
        </w:rPr>
        <w:t>ділянці площею</w:t>
      </w:r>
      <w:r w:rsidR="008C2D95">
        <w:rPr>
          <w:szCs w:val="28"/>
        </w:rPr>
        <w:t xml:space="preserve"> </w:t>
      </w:r>
      <w:r w:rsidR="00A7191C">
        <w:t>…</w:t>
      </w:r>
      <w:r w:rsidR="008C2D95">
        <w:t xml:space="preserve">га (кадастровий номер </w:t>
      </w:r>
      <w:r w:rsidR="00A7191C">
        <w:t>…</w:t>
      </w:r>
      <w:r w:rsidR="008C2D95">
        <w:t>)</w:t>
      </w:r>
      <w:r w:rsidR="008C2D95">
        <w:rPr>
          <w:szCs w:val="28"/>
        </w:rPr>
        <w:t>, в</w:t>
      </w:r>
      <w:r w:rsidR="008C2D95">
        <w:t xml:space="preserve">ласником яких на праві приватної власності </w:t>
      </w:r>
      <w:r w:rsidR="008C2D95" w:rsidRPr="006D4E6D">
        <w:t>є</w:t>
      </w:r>
      <w:r w:rsidR="008C2D95">
        <w:t xml:space="preserve"> Савчук Василь Васил</w:t>
      </w:r>
      <w:r w:rsidR="00A7191C">
        <w:t>…</w:t>
      </w:r>
      <w:r w:rsidR="008C2D95">
        <w:t>ьович, у зв’язку із впорядкуванням поштової адреси</w:t>
      </w:r>
    </w:p>
    <w:p w:rsidR="008C2D95" w:rsidRDefault="008C2D95" w:rsidP="008C2D9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Шевченківського районного суду м.Чернівці від </w:t>
      </w:r>
      <w:r w:rsidR="00A7191C">
        <w:rPr>
          <w:szCs w:val="28"/>
        </w:rPr>
        <w:t>…</w:t>
      </w:r>
      <w:r>
        <w:t xml:space="preserve">, </w:t>
      </w:r>
      <w:r w:rsidRPr="00A7191C">
        <w:t xml:space="preserve">державний акт на право власності на земельну ділянку від </w:t>
      </w:r>
      <w:r w:rsidR="00A7191C">
        <w:t>…</w:t>
      </w:r>
      <w:r w:rsidRPr="00A7191C"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A7191C">
        <w:t>…</w:t>
      </w:r>
      <w:r w:rsidRPr="00C96405">
        <w:rPr>
          <w:szCs w:val="28"/>
        </w:rPr>
        <w:t>).</w:t>
      </w:r>
    </w:p>
    <w:p w:rsidR="008765AD" w:rsidRDefault="008765AD" w:rsidP="008C2D9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F1D1E" w:rsidRDefault="00FF1D1E" w:rsidP="00FF1D1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</w:t>
      </w:r>
      <w:r w:rsidRPr="00A7191C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A7191C">
        <w:rPr>
          <w:b/>
          <w:szCs w:val="28"/>
        </w:rPr>
        <w:t>В</w:t>
      </w:r>
      <w:r>
        <w:rPr>
          <w:b/>
          <w:szCs w:val="28"/>
        </w:rPr>
        <w:t>ул.</w:t>
      </w:r>
      <w:r w:rsidR="008C2D95">
        <w:rPr>
          <w:b/>
          <w:szCs w:val="28"/>
        </w:rPr>
        <w:t>Василишина Андрія,38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A7191C">
        <w:t>…</w:t>
      </w:r>
      <w:r>
        <w:t xml:space="preserve"> к</w:t>
      </w:r>
      <w:r w:rsidRPr="00245FFE">
        <w:t>в</w:t>
      </w:r>
      <w:r>
        <w:t xml:space="preserve">.м, в тому </w:t>
      </w:r>
      <w:r w:rsidRPr="008E2203">
        <w:t xml:space="preserve">числі </w:t>
      </w:r>
      <w:r w:rsidR="00A7191C">
        <w:t>…</w:t>
      </w:r>
      <w:r>
        <w:t xml:space="preserve"> </w:t>
      </w:r>
      <w:r w:rsidRPr="008E2203">
        <w:t>житлов</w:t>
      </w:r>
      <w:r>
        <w:t>і кімнати</w:t>
      </w:r>
      <w:r w:rsidRPr="008E2203">
        <w:t xml:space="preserve"> площею</w:t>
      </w:r>
      <w:r>
        <w:t xml:space="preserve"> </w:t>
      </w:r>
      <w:r w:rsidR="00A7191C">
        <w:t>…</w:t>
      </w:r>
      <w:r>
        <w:t xml:space="preserve"> кв.м, </w:t>
      </w:r>
      <w:r w:rsidR="008C2D95">
        <w:t>гаражу</w:t>
      </w:r>
      <w:r>
        <w:t xml:space="preserve"> літ.Б, </w:t>
      </w:r>
      <w:r w:rsidR="008C2D95">
        <w:t>сараю</w:t>
      </w:r>
      <w:r>
        <w:t xml:space="preserve"> літ.В, </w:t>
      </w:r>
      <w:r w:rsidR="00F36E7C">
        <w:t>сараю літ.Г,  о</w:t>
      </w:r>
      <w:r w:rsidR="008C2D95">
        <w:t xml:space="preserve">горожі №1,2, криниці літ.к, вигрібній ямі </w:t>
      </w:r>
      <w:r w:rsidR="00F36E7C">
        <w:t xml:space="preserve">І, </w:t>
      </w:r>
      <w:r>
        <w:t xml:space="preserve">власником яких на праві приватної власності є </w:t>
      </w:r>
      <w:r w:rsidR="00A7191C">
        <w:t>..</w:t>
      </w:r>
      <w:r>
        <w:t xml:space="preserve">, в зв’язку із переведенням садового будинку у житловий </w:t>
      </w:r>
    </w:p>
    <w:p w:rsidR="00FF1D1E" w:rsidRDefault="00FF1D1E" w:rsidP="00FF1D1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</w:t>
      </w:r>
      <w:r w:rsidR="00903D73">
        <w:rPr>
          <w:szCs w:val="28"/>
        </w:rPr>
        <w:t xml:space="preserve">                        від </w:t>
      </w:r>
      <w:r w:rsidR="00A7191C">
        <w:rPr>
          <w:szCs w:val="28"/>
        </w:rPr>
        <w:t>…</w:t>
      </w:r>
      <w:r>
        <w:t xml:space="preserve">, </w:t>
      </w:r>
      <w:r w:rsidR="008C2D95">
        <w:t>інформаційна довідка</w:t>
      </w:r>
      <w:r>
        <w:t xml:space="preserve"> з Державного реєстру речових прав на нерухоме майно від </w:t>
      </w:r>
      <w:r w:rsidR="00A7191C">
        <w:t>…</w:t>
      </w:r>
      <w:r>
        <w:t>, лист Чернівецького міського комунального бюро технічної інвентаризації</w:t>
      </w:r>
      <w:r w:rsidR="00A7191C">
        <w:t xml:space="preserve"> </w:t>
      </w:r>
      <w:r w:rsidR="0097388A">
        <w:t xml:space="preserve"> </w:t>
      </w:r>
      <w:r w:rsidRPr="00152BF4">
        <w:t xml:space="preserve">від </w:t>
      </w:r>
      <w:r w:rsidR="00A7191C">
        <w:t>…</w:t>
      </w:r>
      <w:r w:rsidRPr="008E2203">
        <w:rPr>
          <w:szCs w:val="28"/>
        </w:rPr>
        <w:t>).</w:t>
      </w:r>
    </w:p>
    <w:p w:rsidR="00903D73" w:rsidRPr="008C2D95" w:rsidRDefault="00903D73" w:rsidP="00903D7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B04A5" w:rsidRPr="007F3C6F" w:rsidRDefault="003B04A5" w:rsidP="009C7C9F">
      <w:pPr>
        <w:ind w:firstLine="540"/>
        <w:jc w:val="both"/>
      </w:pPr>
      <w:r>
        <w:rPr>
          <w:b/>
          <w:szCs w:val="28"/>
        </w:rPr>
        <w:t>1.</w:t>
      </w:r>
      <w:r w:rsidR="00E13B7D">
        <w:rPr>
          <w:b/>
          <w:szCs w:val="28"/>
        </w:rPr>
        <w:t>3</w:t>
      </w:r>
      <w:r w:rsidRPr="009E4C48">
        <w:rPr>
          <w:b/>
          <w:szCs w:val="28"/>
          <w:lang w:val="ru-RU"/>
        </w:rPr>
        <w:t>.</w:t>
      </w:r>
      <w:r>
        <w:rPr>
          <w:b/>
          <w:szCs w:val="28"/>
        </w:rPr>
        <w:t xml:space="preserve"> Вул. </w:t>
      </w:r>
      <w:r w:rsidR="008C2D95">
        <w:rPr>
          <w:b/>
          <w:szCs w:val="28"/>
        </w:rPr>
        <w:t>Бережанська,13-А</w:t>
      </w:r>
      <w:r>
        <w:rPr>
          <w:b/>
          <w:szCs w:val="28"/>
        </w:rPr>
        <w:t xml:space="preserve"> – </w:t>
      </w:r>
      <w:r w:rsidR="008C2D95">
        <w:rPr>
          <w:szCs w:val="28"/>
        </w:rPr>
        <w:t>43/</w:t>
      </w:r>
      <w:r>
        <w:rPr>
          <w:szCs w:val="28"/>
        </w:rPr>
        <w:t xml:space="preserve">100 </w:t>
      </w:r>
      <w:r w:rsidRPr="00DD295C">
        <w:rPr>
          <w:szCs w:val="28"/>
        </w:rPr>
        <w:t>частин</w:t>
      </w:r>
      <w:r w:rsidR="009C7C9F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9C7C9F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аються з:</w:t>
      </w:r>
      <w:r w:rsidR="009C7C9F">
        <w:rPr>
          <w:szCs w:val="28"/>
        </w:rPr>
        <w:t xml:space="preserve"> </w:t>
      </w:r>
      <w:r>
        <w:rPr>
          <w:szCs w:val="28"/>
        </w:rPr>
        <w:t xml:space="preserve">  </w:t>
      </w:r>
      <w:r w:rsidR="00635008">
        <w:rPr>
          <w:szCs w:val="28"/>
        </w:rPr>
        <w:t xml:space="preserve">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9C7C9F">
        <w:rPr>
          <w:b/>
        </w:rPr>
        <w:t>1</w:t>
      </w:r>
      <w:r>
        <w:t>,</w:t>
      </w:r>
      <w:r w:rsidR="00A06602">
        <w:t xml:space="preserve"> </w:t>
      </w:r>
      <w:r>
        <w:t xml:space="preserve">а саме: </w:t>
      </w:r>
      <w:r w:rsidR="00A7191C">
        <w:t>…</w:t>
      </w:r>
      <w:r w:rsidR="00E13B7D">
        <w:t>, крім того гараж літ.Г</w:t>
      </w:r>
      <w:r w:rsidR="009E31FE">
        <w:t xml:space="preserve">, </w:t>
      </w:r>
      <w:r w:rsidR="00E13B7D">
        <w:t>ворота №1</w:t>
      </w:r>
      <w:r>
        <w:t>,</w:t>
      </w:r>
      <w:r w:rsidRPr="0093159B">
        <w:rPr>
          <w:szCs w:val="28"/>
        </w:rPr>
        <w:t xml:space="preserve"> </w:t>
      </w:r>
      <w:r w:rsidR="009E31FE">
        <w:rPr>
          <w:szCs w:val="28"/>
        </w:rPr>
        <w:t>власником</w:t>
      </w:r>
      <w:r w:rsidR="00CD1131">
        <w:rPr>
          <w:szCs w:val="28"/>
        </w:rPr>
        <w:t xml:space="preserve"> </w:t>
      </w:r>
      <w:r>
        <w:t xml:space="preserve">яких на праві приватної спільної часткової власності є </w:t>
      </w:r>
      <w:r w:rsidR="00A7191C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  <w:r w:rsidR="007F3C6F">
        <w:t xml:space="preserve"> </w:t>
      </w:r>
    </w:p>
    <w:p w:rsidR="003B04A5" w:rsidRPr="0093159B" w:rsidRDefault="003B04A5" w:rsidP="003B04A5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 w:rsidR="00E13B7D">
        <w:t xml:space="preserve">витяг з Державного реєстру речових прав на нерухоме майно від </w:t>
      </w:r>
      <w:r w:rsidR="00A7191C">
        <w:t>…</w:t>
      </w:r>
      <w:r w:rsidR="00E13B7D">
        <w:t xml:space="preserve">. індексний номер: </w:t>
      </w:r>
      <w:r w:rsidR="00A7191C">
        <w:t>…</w:t>
      </w:r>
      <w:r w:rsidR="007F3C6F">
        <w:rPr>
          <w:szCs w:val="28"/>
        </w:rPr>
        <w:t xml:space="preserve">, </w:t>
      </w:r>
      <w:r>
        <w:t xml:space="preserve"> лист Чернівецького міського комунального бюро технічної інвентаризації  </w:t>
      </w:r>
      <w:r w:rsidR="00A7191C">
        <w:t>…</w:t>
      </w:r>
      <w:r w:rsidRPr="00C96405">
        <w:rPr>
          <w:szCs w:val="28"/>
        </w:rPr>
        <w:t>).</w:t>
      </w:r>
    </w:p>
    <w:p w:rsidR="00D510A8" w:rsidRDefault="00D510A8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13B7D" w:rsidRPr="007F3C6F" w:rsidRDefault="00E13B7D" w:rsidP="00E13B7D">
      <w:pPr>
        <w:ind w:firstLine="540"/>
        <w:jc w:val="both"/>
      </w:pPr>
      <w:r>
        <w:rPr>
          <w:b/>
          <w:szCs w:val="28"/>
        </w:rPr>
        <w:t>1.4</w:t>
      </w:r>
      <w:r w:rsidRPr="009E4C48">
        <w:rPr>
          <w:b/>
          <w:szCs w:val="28"/>
          <w:lang w:val="ru-RU"/>
        </w:rPr>
        <w:t>.</w:t>
      </w:r>
      <w:r>
        <w:rPr>
          <w:b/>
          <w:szCs w:val="28"/>
        </w:rPr>
        <w:t xml:space="preserve"> Вул. Селятинська,40 – </w:t>
      </w:r>
      <w:r>
        <w:rPr>
          <w:szCs w:val="28"/>
        </w:rPr>
        <w:t xml:space="preserve">76/100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</w:t>
      </w:r>
      <w:r w:rsidRPr="00DD295C">
        <w:rPr>
          <w:szCs w:val="28"/>
        </w:rPr>
        <w:t xml:space="preserve"> </w:t>
      </w:r>
      <w:r>
        <w:rPr>
          <w:szCs w:val="28"/>
        </w:rPr>
        <w:t xml:space="preserve">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A7191C">
        <w:t>…</w:t>
      </w:r>
      <w:r w:rsidR="0084663D">
        <w:t xml:space="preserve">, </w:t>
      </w:r>
      <w:r>
        <w:t>крім того гараж літ.</w:t>
      </w:r>
      <w:r w:rsidR="0084663D">
        <w:t>В</w:t>
      </w:r>
      <w:r>
        <w:t xml:space="preserve">, </w:t>
      </w:r>
      <w:r w:rsidR="0084663D">
        <w:t>вбиральн</w:t>
      </w:r>
      <w:r w:rsidR="00635008">
        <w:t>я</w:t>
      </w:r>
      <w:r w:rsidR="0084663D">
        <w:t xml:space="preserve"> літ.Г, альтанка літ.Д, вигрібна яма ІІІ,                      1/2 колодязя літ.К, 1/2 вимощення І,ІІ, 1/2 огорожі № 1-3</w:t>
      </w:r>
      <w:r>
        <w:t>,</w:t>
      </w:r>
      <w:r w:rsidRPr="0093159B">
        <w:rPr>
          <w:szCs w:val="28"/>
        </w:rPr>
        <w:t xml:space="preserve"> </w:t>
      </w:r>
      <w:r>
        <w:rPr>
          <w:szCs w:val="28"/>
        </w:rPr>
        <w:t xml:space="preserve">власником </w:t>
      </w:r>
      <w:r>
        <w:t xml:space="preserve">яких на праві приватної спільної часткової власності є </w:t>
      </w:r>
      <w:r w:rsidR="00A7191C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  <w:r>
        <w:t xml:space="preserve"> </w:t>
      </w:r>
    </w:p>
    <w:p w:rsidR="00E13B7D" w:rsidRPr="0093159B" w:rsidRDefault="00E13B7D" w:rsidP="00E13B7D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 w:rsidR="0084663D">
        <w:t>свідоцтва про право на спадщину</w:t>
      </w:r>
      <w:r w:rsidR="00755C37">
        <w:t xml:space="preserve"> за законом від </w:t>
      </w:r>
      <w:r w:rsidR="00A7191C">
        <w:t>…</w:t>
      </w:r>
      <w:r w:rsidR="00755C37">
        <w:t>,</w:t>
      </w:r>
      <w:r w:rsidR="0084663D">
        <w:t xml:space="preserve"> ві</w:t>
      </w:r>
      <w:r w:rsidR="00755C37">
        <w:t>д</w:t>
      </w:r>
      <w:r w:rsidR="0084663D">
        <w:t xml:space="preserve"> </w:t>
      </w:r>
      <w:r w:rsidR="00A7191C">
        <w:t>…</w:t>
      </w:r>
      <w:r>
        <w:rPr>
          <w:szCs w:val="28"/>
        </w:rPr>
        <w:t xml:space="preserve">, </w:t>
      </w:r>
      <w:r>
        <w:t xml:space="preserve"> лист Чернівецького міського комунального бюро технічної інвентаризації  </w:t>
      </w:r>
      <w:r w:rsidRPr="00152BF4">
        <w:t xml:space="preserve">від </w:t>
      </w:r>
      <w:r w:rsidR="00A7191C">
        <w:t>…</w:t>
      </w:r>
      <w:r w:rsidRPr="00C96405">
        <w:rPr>
          <w:szCs w:val="28"/>
        </w:rPr>
        <w:t>).</w:t>
      </w:r>
    </w:p>
    <w:p w:rsidR="00E13B7D" w:rsidRDefault="00E13B7D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DC1638" w:rsidRPr="006E235E" w:rsidRDefault="00DC1638" w:rsidP="00DC1638">
      <w:pPr>
        <w:pStyle w:val="20"/>
        <w:spacing w:after="0" w:line="240" w:lineRule="auto"/>
        <w:ind w:left="0" w:firstLine="540"/>
        <w:jc w:val="both"/>
      </w:pPr>
      <w:r w:rsidRPr="006E235E">
        <w:rPr>
          <w:b/>
          <w:szCs w:val="28"/>
        </w:rPr>
        <w:t>1.</w:t>
      </w:r>
      <w:r w:rsidR="006D69C4">
        <w:rPr>
          <w:b/>
          <w:szCs w:val="28"/>
        </w:rPr>
        <w:t>5</w:t>
      </w:r>
      <w:r w:rsidRPr="006E235E">
        <w:rPr>
          <w:b/>
          <w:szCs w:val="28"/>
        </w:rPr>
        <w:t>.</w:t>
      </w:r>
      <w:r w:rsidRPr="006E235E">
        <w:rPr>
          <w:szCs w:val="28"/>
        </w:rPr>
        <w:t xml:space="preserve"> </w:t>
      </w:r>
      <w:r w:rsidRPr="006E235E">
        <w:rPr>
          <w:b/>
          <w:szCs w:val="28"/>
        </w:rPr>
        <w:t xml:space="preserve">Вул. </w:t>
      </w:r>
      <w:r w:rsidR="0084663D">
        <w:rPr>
          <w:b/>
          <w:szCs w:val="28"/>
        </w:rPr>
        <w:t>Гастелло Миколи,10</w:t>
      </w:r>
      <w:r>
        <w:rPr>
          <w:b/>
          <w:szCs w:val="28"/>
        </w:rPr>
        <w:t>-А (замість вул.</w:t>
      </w:r>
      <w:r w:rsidRPr="00CB1108">
        <w:rPr>
          <w:b/>
          <w:szCs w:val="28"/>
        </w:rPr>
        <w:t xml:space="preserve"> </w:t>
      </w:r>
      <w:r w:rsidR="0084663D">
        <w:rPr>
          <w:b/>
          <w:szCs w:val="28"/>
        </w:rPr>
        <w:t>Гастелло Миколи</w:t>
      </w:r>
      <w:r>
        <w:rPr>
          <w:b/>
          <w:szCs w:val="28"/>
        </w:rPr>
        <w:t xml:space="preserve">,10-А, </w:t>
      </w:r>
      <w:r w:rsidR="00816D5A">
        <w:rPr>
          <w:b/>
          <w:szCs w:val="28"/>
        </w:rPr>
        <w:t>вул.</w:t>
      </w:r>
      <w:r w:rsidR="0084663D" w:rsidRPr="0084663D">
        <w:rPr>
          <w:b/>
          <w:szCs w:val="28"/>
        </w:rPr>
        <w:t xml:space="preserve"> </w:t>
      </w:r>
      <w:r w:rsidR="0084663D">
        <w:rPr>
          <w:b/>
          <w:szCs w:val="28"/>
        </w:rPr>
        <w:t>Гастелло Миколи,10</w:t>
      </w:r>
      <w:r>
        <w:rPr>
          <w:b/>
          <w:szCs w:val="28"/>
        </w:rPr>
        <w:t xml:space="preserve">, </w:t>
      </w:r>
      <w:r w:rsidR="00816D5A">
        <w:rPr>
          <w:b/>
          <w:szCs w:val="28"/>
        </w:rPr>
        <w:t>вул</w:t>
      </w:r>
      <w:r w:rsidRPr="006E235E">
        <w:rPr>
          <w:b/>
          <w:szCs w:val="28"/>
        </w:rPr>
        <w:t xml:space="preserve">. </w:t>
      </w:r>
      <w:r w:rsidR="0084663D">
        <w:rPr>
          <w:b/>
          <w:szCs w:val="28"/>
        </w:rPr>
        <w:t>Гастелло Миколи,12</w:t>
      </w:r>
      <w:r>
        <w:rPr>
          <w:b/>
          <w:szCs w:val="28"/>
        </w:rPr>
        <w:t xml:space="preserve">) </w:t>
      </w:r>
      <w:r w:rsidRPr="006E235E">
        <w:rPr>
          <w:szCs w:val="28"/>
        </w:rPr>
        <w:t>–</w:t>
      </w:r>
      <w:r>
        <w:rPr>
          <w:szCs w:val="28"/>
        </w:rPr>
        <w:t xml:space="preserve">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A7191C">
        <w:t>…</w:t>
      </w:r>
      <w:r>
        <w:t xml:space="preserve"> га </w:t>
      </w:r>
      <w:r w:rsidR="0084663D">
        <w:t xml:space="preserve">(кадастровий номер </w:t>
      </w:r>
      <w:r w:rsidR="00A7191C">
        <w:t>…</w:t>
      </w:r>
      <w:r>
        <w:t>)</w:t>
      </w:r>
      <w:r>
        <w:rPr>
          <w:szCs w:val="28"/>
        </w:rPr>
        <w:t xml:space="preserve">, власником </w:t>
      </w:r>
      <w:r>
        <w:t xml:space="preserve">якої є </w:t>
      </w:r>
      <w:r w:rsidR="00A7191C">
        <w:t>…</w:t>
      </w:r>
      <w:r>
        <w:t>, в</w:t>
      </w:r>
      <w:r w:rsidRPr="00E02DE2">
        <w:t xml:space="preserve"> зв’язку із </w:t>
      </w:r>
      <w:r>
        <w:t xml:space="preserve"> об’єднанням </w:t>
      </w:r>
      <w:r w:rsidR="0084663D">
        <w:t>чотирьох</w:t>
      </w:r>
      <w:r>
        <w:t xml:space="preserve"> </w:t>
      </w:r>
      <w:r w:rsidR="0084663D">
        <w:t>земельних ділянок  площею  0,0625</w:t>
      </w:r>
      <w:r>
        <w:t>га, площею 0,0</w:t>
      </w:r>
      <w:r w:rsidR="0084663D">
        <w:t xml:space="preserve">01 га, </w:t>
      </w:r>
      <w:r>
        <w:t>площею 0,0</w:t>
      </w:r>
      <w:r w:rsidR="0084663D">
        <w:t>103</w:t>
      </w:r>
      <w:r>
        <w:t xml:space="preserve"> га</w:t>
      </w:r>
      <w:r w:rsidR="0084663D">
        <w:t xml:space="preserve"> та 0,0199 га</w:t>
      </w:r>
      <w:r>
        <w:t xml:space="preserve"> в одну та впорядкуванням поштової адреси </w:t>
      </w:r>
    </w:p>
    <w:p w:rsidR="00DC1638" w:rsidRDefault="00DC1638" w:rsidP="00DC1638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84663D">
        <w:rPr>
          <w:szCs w:val="28"/>
        </w:rPr>
        <w:t xml:space="preserve">свідоцтва про право власності на нерухоме майно від </w:t>
      </w:r>
      <w:r w:rsidR="00A7191C">
        <w:rPr>
          <w:szCs w:val="28"/>
        </w:rPr>
        <w:t>…</w:t>
      </w:r>
      <w:r w:rsidR="0084663D">
        <w:rPr>
          <w:szCs w:val="28"/>
        </w:rPr>
        <w:t xml:space="preserve">. індексні номери : </w:t>
      </w:r>
      <w:r w:rsidR="00A7191C">
        <w:rPr>
          <w:szCs w:val="28"/>
        </w:rPr>
        <w:t>…</w:t>
      </w:r>
      <w:r w:rsidR="0084663D">
        <w:rPr>
          <w:szCs w:val="28"/>
        </w:rPr>
        <w:t xml:space="preserve">, </w:t>
      </w:r>
      <w:r>
        <w:t xml:space="preserve">договори купівлі-продажу земельних ділянок </w:t>
      </w:r>
      <w:r w:rsidR="00635008">
        <w:t xml:space="preserve">від </w:t>
      </w:r>
      <w:r w:rsidR="00A7191C">
        <w:t>…</w:t>
      </w:r>
      <w:r w:rsidR="0085331E"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 w:rsidR="0085331E">
        <w:t xml:space="preserve"> від </w:t>
      </w:r>
      <w:r w:rsidR="00A7191C">
        <w:t>…</w:t>
      </w:r>
      <w:r>
        <w:t>)</w:t>
      </w:r>
      <w:r>
        <w:rPr>
          <w:szCs w:val="28"/>
        </w:rPr>
        <w:t>.</w:t>
      </w:r>
    </w:p>
    <w:p w:rsidR="00DC1638" w:rsidRDefault="00DC1638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0152F6" w:rsidRPr="006E235E" w:rsidRDefault="000152F6" w:rsidP="000152F6">
      <w:pPr>
        <w:pStyle w:val="20"/>
        <w:spacing w:after="0" w:line="240" w:lineRule="auto"/>
        <w:ind w:left="0" w:firstLine="540"/>
        <w:jc w:val="both"/>
      </w:pPr>
      <w:r w:rsidRPr="006E235E">
        <w:rPr>
          <w:b/>
          <w:szCs w:val="28"/>
        </w:rPr>
        <w:t>1.</w:t>
      </w:r>
      <w:r>
        <w:rPr>
          <w:b/>
          <w:szCs w:val="28"/>
        </w:rPr>
        <w:t>6</w:t>
      </w:r>
      <w:r w:rsidRPr="006E235E">
        <w:rPr>
          <w:b/>
          <w:szCs w:val="28"/>
        </w:rPr>
        <w:t>.</w:t>
      </w:r>
      <w:r w:rsidRPr="006E235E">
        <w:rPr>
          <w:szCs w:val="28"/>
        </w:rPr>
        <w:t xml:space="preserve"> </w:t>
      </w:r>
      <w:r>
        <w:rPr>
          <w:b/>
          <w:szCs w:val="28"/>
        </w:rPr>
        <w:t>Пров</w:t>
      </w:r>
      <w:r w:rsidRPr="006E235E">
        <w:rPr>
          <w:b/>
          <w:szCs w:val="28"/>
        </w:rPr>
        <w:t xml:space="preserve">ул. </w:t>
      </w:r>
      <w:r>
        <w:rPr>
          <w:b/>
          <w:szCs w:val="28"/>
        </w:rPr>
        <w:t>Яснополянський,1-В (замість вул.</w:t>
      </w:r>
      <w:r w:rsidRPr="00CB1108">
        <w:rPr>
          <w:b/>
          <w:szCs w:val="28"/>
        </w:rPr>
        <w:t xml:space="preserve"> </w:t>
      </w:r>
      <w:r>
        <w:rPr>
          <w:b/>
          <w:szCs w:val="28"/>
        </w:rPr>
        <w:t xml:space="preserve">Заставнянська,24) </w:t>
      </w:r>
      <w:r w:rsidRPr="006E235E">
        <w:rPr>
          <w:szCs w:val="28"/>
        </w:rPr>
        <w:t>–</w:t>
      </w:r>
      <w:r>
        <w:rPr>
          <w:szCs w:val="28"/>
        </w:rPr>
        <w:t xml:space="preserve">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A7191C">
        <w:t>…</w:t>
      </w:r>
      <w:r>
        <w:t xml:space="preserve"> га (кадастровий номер </w:t>
      </w:r>
      <w:r w:rsidR="00A7191C">
        <w:t>…</w:t>
      </w:r>
      <w:r>
        <w:t>)</w:t>
      </w:r>
      <w:r>
        <w:rPr>
          <w:szCs w:val="28"/>
        </w:rPr>
        <w:t xml:space="preserve">, власником </w:t>
      </w:r>
      <w:r>
        <w:t xml:space="preserve">якої є </w:t>
      </w:r>
      <w:r w:rsidR="00A7191C">
        <w:t>…</w:t>
      </w:r>
      <w:r>
        <w:t>, у</w:t>
      </w:r>
      <w:r w:rsidRPr="00E02DE2">
        <w:t xml:space="preserve"> зв’язку із </w:t>
      </w:r>
      <w:r>
        <w:t xml:space="preserve"> впорядкуванням поштової адреси </w:t>
      </w:r>
    </w:p>
    <w:p w:rsidR="000152F6" w:rsidRDefault="000152F6" w:rsidP="000152F6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(державний акт на право власності на земельну ділянку від </w:t>
      </w:r>
      <w:r w:rsidR="00A7191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A7191C">
        <w:rPr>
          <w:lang w:val="ru-RU"/>
        </w:rPr>
        <w:t>…</w:t>
      </w:r>
      <w:r>
        <w:t>)</w:t>
      </w:r>
      <w:r>
        <w:rPr>
          <w:szCs w:val="28"/>
        </w:rPr>
        <w:t>.</w:t>
      </w:r>
    </w:p>
    <w:p w:rsidR="000152F6" w:rsidRDefault="000152F6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B0DB4" w:rsidRDefault="006A79FB" w:rsidP="006B0DB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6B0DB4">
        <w:rPr>
          <w:b/>
        </w:rPr>
        <w:t>2.</w:t>
      </w:r>
      <w:r w:rsidR="006B0DB4">
        <w:t xml:space="preserve"> Розділити будинковолодіння </w:t>
      </w:r>
      <w:r w:rsidR="006B0DB4" w:rsidRPr="009234F5">
        <w:rPr>
          <w:szCs w:val="28"/>
        </w:rPr>
        <w:t xml:space="preserve">на </w:t>
      </w:r>
      <w:r w:rsidR="006B0DB4">
        <w:t>окремі будинки з присвоєнням їм поштових адрес:</w:t>
      </w:r>
    </w:p>
    <w:p w:rsidR="006D53BE" w:rsidRDefault="006D53BE" w:rsidP="006B0DB4">
      <w:pPr>
        <w:pStyle w:val="a6"/>
        <w:tabs>
          <w:tab w:val="clear" w:pos="1134"/>
          <w:tab w:val="left" w:pos="540"/>
        </w:tabs>
        <w:ind w:left="0" w:firstLine="0"/>
      </w:pPr>
    </w:p>
    <w:p w:rsidR="006B0DB4" w:rsidRPr="00676F27" w:rsidRDefault="006B0DB4" w:rsidP="006B0DB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Pr="00676F27">
        <w:rPr>
          <w:b/>
        </w:rPr>
        <w:t xml:space="preserve">  </w:t>
      </w:r>
      <w:r>
        <w:rPr>
          <w:b/>
        </w:rPr>
        <w:t>2.1</w:t>
      </w:r>
      <w:r w:rsidRPr="00676F27">
        <w:rPr>
          <w:b/>
        </w:rPr>
        <w:t>. Вул.</w:t>
      </w:r>
      <w:r w:rsidR="00635008">
        <w:rPr>
          <w:b/>
        </w:rPr>
        <w:t xml:space="preserve"> </w:t>
      </w:r>
      <w:r w:rsidR="00EC7995">
        <w:rPr>
          <w:b/>
        </w:rPr>
        <w:t>Боянівська,20</w:t>
      </w:r>
      <w:r w:rsidRPr="00676F27">
        <w:rPr>
          <w:b/>
        </w:rPr>
        <w:t>:</w:t>
      </w:r>
    </w:p>
    <w:p w:rsidR="006B0DB4" w:rsidRPr="00676F27" w:rsidRDefault="006B0DB4" w:rsidP="006B0DB4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lastRenderedPageBreak/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 w:rsidR="006F59DB" w:rsidRPr="006F59DB">
        <w:rPr>
          <w:b/>
        </w:rPr>
        <w:t xml:space="preserve"> </w:t>
      </w:r>
      <w:r w:rsidR="00EC7995">
        <w:rPr>
          <w:b/>
        </w:rPr>
        <w:t xml:space="preserve">Боянівська,20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A7191C">
        <w:rPr>
          <w:szCs w:val="28"/>
        </w:rPr>
        <w:t>…</w:t>
      </w:r>
      <w:r w:rsidRPr="00676F27">
        <w:rPr>
          <w:szCs w:val="28"/>
        </w:rPr>
        <w:t xml:space="preserve">кв.м, в тому числі </w:t>
      </w:r>
      <w:r w:rsidR="00A7191C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A7191C">
        <w:rPr>
          <w:szCs w:val="28"/>
        </w:rPr>
        <w:t>..</w:t>
      </w:r>
      <w:r w:rsidRPr="00676F27">
        <w:rPr>
          <w:szCs w:val="28"/>
        </w:rPr>
        <w:t xml:space="preserve"> кв.м, </w:t>
      </w:r>
      <w:r w:rsidR="00EC7995">
        <w:rPr>
          <w:szCs w:val="28"/>
        </w:rPr>
        <w:t xml:space="preserve">альтанці літ.И, сараю літ.К </w:t>
      </w:r>
      <w:r w:rsidRPr="00676F27">
        <w:rPr>
          <w:szCs w:val="28"/>
        </w:rPr>
        <w:t xml:space="preserve">та  земельній ділянці площею </w:t>
      </w:r>
      <w:r w:rsidR="00A7191C">
        <w:rPr>
          <w:szCs w:val="28"/>
        </w:rPr>
        <w:t>…</w:t>
      </w:r>
      <w:r w:rsidR="00A06602">
        <w:rPr>
          <w:szCs w:val="28"/>
        </w:rPr>
        <w:t xml:space="preserve"> </w:t>
      </w:r>
      <w:r>
        <w:rPr>
          <w:szCs w:val="28"/>
        </w:rPr>
        <w:t xml:space="preserve">га (кадастровий номер </w:t>
      </w:r>
      <w:r w:rsidR="00A7191C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A7191C">
        <w:rPr>
          <w:szCs w:val="28"/>
        </w:rPr>
        <w:t>…</w:t>
      </w:r>
      <w:r w:rsidRPr="00676F27">
        <w:rPr>
          <w:szCs w:val="28"/>
        </w:rPr>
        <w:t>.</w:t>
      </w:r>
    </w:p>
    <w:p w:rsidR="00EC7995" w:rsidRPr="00676F27" w:rsidRDefault="00EC7995" w:rsidP="00EC7995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 w:rsidR="00635008"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Боянівська,20-А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Д</w:t>
      </w:r>
      <w:r w:rsidRPr="00676F27">
        <w:rPr>
          <w:szCs w:val="28"/>
        </w:rPr>
        <w:t xml:space="preserve"> загальною площею </w:t>
      </w:r>
      <w:r w:rsidR="00A7191C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A7191C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A7191C">
        <w:rPr>
          <w:szCs w:val="28"/>
        </w:rPr>
        <w:t>…</w:t>
      </w:r>
      <w:r w:rsidRPr="00676F27">
        <w:rPr>
          <w:szCs w:val="28"/>
        </w:rPr>
        <w:t xml:space="preserve"> кв.м, </w:t>
      </w:r>
      <w:r w:rsidR="00D02487">
        <w:rPr>
          <w:szCs w:val="28"/>
        </w:rPr>
        <w:t>навісу літ.Е, навісу літ.Ж, огорожі №1-3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та  земельній ділянці площею </w:t>
      </w:r>
      <w:r w:rsidR="00635008">
        <w:rPr>
          <w:szCs w:val="28"/>
        </w:rPr>
        <w:t xml:space="preserve"> </w:t>
      </w:r>
      <w:r w:rsidR="00A7191C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A7191C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A7191C">
        <w:rPr>
          <w:szCs w:val="28"/>
        </w:rPr>
        <w:t>…</w:t>
      </w:r>
    </w:p>
    <w:p w:rsidR="003230F4" w:rsidRPr="00676F27" w:rsidRDefault="003230F4" w:rsidP="003230F4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(витяг</w:t>
      </w:r>
      <w:r w:rsidR="001F1305">
        <w:t>и</w:t>
      </w:r>
      <w:r w:rsidRPr="00676F27">
        <w:t xml:space="preserve"> з Державного реєстру речових прав на нерухоме майно                        від </w:t>
      </w:r>
      <w:r w:rsidR="00A7191C">
        <w:t>…</w:t>
      </w:r>
      <w:r w:rsidRPr="00676F27">
        <w:t xml:space="preserve"> р. індексний номер : </w:t>
      </w:r>
      <w:r w:rsidR="00A7191C">
        <w:t>…</w:t>
      </w:r>
      <w:r w:rsidR="001F1305"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A7191C">
        <w:t>…</w:t>
      </w:r>
      <w:r w:rsidRPr="00676F27">
        <w:t>).</w:t>
      </w:r>
    </w:p>
    <w:p w:rsidR="00354530" w:rsidRDefault="00354530" w:rsidP="0035453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354530" w:rsidRPr="00676F27" w:rsidRDefault="00354530" w:rsidP="0035453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       2.2</w:t>
      </w:r>
      <w:r w:rsidRPr="00676F27">
        <w:rPr>
          <w:b/>
        </w:rPr>
        <w:t xml:space="preserve">. </w:t>
      </w:r>
      <w:r>
        <w:rPr>
          <w:b/>
        </w:rPr>
        <w:t>Провул.Складський,5</w:t>
      </w:r>
      <w:r w:rsidRPr="00676F27">
        <w:rPr>
          <w:b/>
        </w:rPr>
        <w:t>:</w:t>
      </w:r>
    </w:p>
    <w:p w:rsidR="00354530" w:rsidRPr="00676F27" w:rsidRDefault="00354530" w:rsidP="00354530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 xml:space="preserve">.1. </w:t>
      </w:r>
      <w:r>
        <w:rPr>
          <w:b/>
          <w:szCs w:val="28"/>
        </w:rPr>
        <w:t>Провул.Складський,5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будівлі магазину літ.А загальною площею </w:t>
      </w:r>
      <w:r w:rsidR="00A7191C">
        <w:rPr>
          <w:szCs w:val="28"/>
        </w:rPr>
        <w:t>…</w:t>
      </w:r>
      <w:r>
        <w:rPr>
          <w:szCs w:val="28"/>
        </w:rPr>
        <w:t xml:space="preserve"> кв.м, будівлі готелю літ.Б загальною площею </w:t>
      </w:r>
      <w:r w:rsidR="00A7191C">
        <w:rPr>
          <w:szCs w:val="28"/>
        </w:rPr>
        <w:t>…</w:t>
      </w:r>
      <w:r>
        <w:rPr>
          <w:szCs w:val="28"/>
        </w:rPr>
        <w:t xml:space="preserve"> кв.м., будівлі майстерні-готелю літ.В загальною площею </w:t>
      </w:r>
      <w:r w:rsidR="00A7191C">
        <w:rPr>
          <w:szCs w:val="28"/>
        </w:rPr>
        <w:t>…</w:t>
      </w:r>
      <w:r>
        <w:rPr>
          <w:szCs w:val="28"/>
        </w:rPr>
        <w:t xml:space="preserve"> кв.м, будівлі майстерні літ.Г загальною площею </w:t>
      </w:r>
      <w:r w:rsidR="00A7191C">
        <w:rPr>
          <w:szCs w:val="28"/>
        </w:rPr>
        <w:t>…</w:t>
      </w:r>
      <w:r>
        <w:rPr>
          <w:szCs w:val="28"/>
        </w:rPr>
        <w:t xml:space="preserve"> кв.м, будівлі готелю літ.Д загальною площею </w:t>
      </w:r>
      <w:r w:rsidR="00A7191C">
        <w:rPr>
          <w:szCs w:val="28"/>
        </w:rPr>
        <w:t>…</w:t>
      </w:r>
      <w:r>
        <w:rPr>
          <w:szCs w:val="28"/>
        </w:rPr>
        <w:t xml:space="preserve"> кв.м, будівлі майстерні літ.Ж загальною площею </w:t>
      </w:r>
      <w:r w:rsidR="00A7191C">
        <w:rPr>
          <w:szCs w:val="28"/>
        </w:rPr>
        <w:t>..</w:t>
      </w:r>
      <w:r>
        <w:rPr>
          <w:szCs w:val="28"/>
        </w:rPr>
        <w:t xml:space="preserve"> кв.м, огорожі № 1 та земельній ділянці площею </w:t>
      </w:r>
      <w:r w:rsidR="00A7191C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A7191C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A7191C">
        <w:rPr>
          <w:szCs w:val="28"/>
        </w:rPr>
        <w:t>…</w:t>
      </w:r>
    </w:p>
    <w:p w:rsidR="00354530" w:rsidRPr="00706160" w:rsidRDefault="00354530" w:rsidP="00354530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 xml:space="preserve">. </w:t>
      </w:r>
      <w:r>
        <w:rPr>
          <w:b/>
          <w:szCs w:val="28"/>
        </w:rPr>
        <w:t>Провул.Складський,5</w:t>
      </w:r>
      <w:r>
        <w:rPr>
          <w:b/>
        </w:rPr>
        <w:t xml:space="preserve">-Б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>будівлі магазину літ.А</w:t>
      </w:r>
      <w:r w:rsidRPr="00A7191C">
        <w:rPr>
          <w:szCs w:val="28"/>
        </w:rPr>
        <w:t>’</w:t>
      </w:r>
      <w:r>
        <w:rPr>
          <w:szCs w:val="28"/>
        </w:rPr>
        <w:t xml:space="preserve"> загальною площею </w:t>
      </w:r>
      <w:r w:rsidR="00A7191C">
        <w:rPr>
          <w:szCs w:val="28"/>
        </w:rPr>
        <w:t>…</w:t>
      </w:r>
      <w:r>
        <w:rPr>
          <w:szCs w:val="28"/>
        </w:rPr>
        <w:t xml:space="preserve"> кв.м</w:t>
      </w:r>
      <w:r w:rsidRPr="00A7191C">
        <w:rPr>
          <w:szCs w:val="28"/>
        </w:rPr>
        <w:t xml:space="preserve"> </w:t>
      </w:r>
      <w:r>
        <w:rPr>
          <w:szCs w:val="28"/>
        </w:rPr>
        <w:t xml:space="preserve">та земельній ділянці площею </w:t>
      </w:r>
      <w:r w:rsidR="00A7191C">
        <w:rPr>
          <w:szCs w:val="28"/>
        </w:rPr>
        <w:t>…</w:t>
      </w:r>
      <w:r w:rsidRPr="00A7191C">
        <w:rPr>
          <w:szCs w:val="28"/>
        </w:rPr>
        <w:t xml:space="preserve"> </w:t>
      </w:r>
      <w:r>
        <w:rPr>
          <w:szCs w:val="28"/>
        </w:rPr>
        <w:t xml:space="preserve">га (кадастровий номер </w:t>
      </w:r>
      <w:r w:rsidR="00A7191C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A7191C">
        <w:rPr>
          <w:szCs w:val="28"/>
        </w:rPr>
        <w:t>…</w:t>
      </w:r>
    </w:p>
    <w:p w:rsidR="00354530" w:rsidRPr="00676F27" w:rsidRDefault="00354530" w:rsidP="00354530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>
        <w:t xml:space="preserve">свідоцтво про право власності на нерухоме майно від </w:t>
      </w:r>
      <w:r w:rsidR="00A7191C">
        <w:t>…</w:t>
      </w:r>
      <w:r>
        <w:t xml:space="preserve">. індексний номер : </w:t>
      </w:r>
      <w:r w:rsidR="00A7191C">
        <w:t>… договори купівлі-продажу від ...</w:t>
      </w:r>
      <w:r>
        <w:t xml:space="preserve">, державний акт на право власності на земельну ділянку від </w:t>
      </w:r>
      <w:r w:rsidR="00A7191C">
        <w:t>…</w:t>
      </w:r>
      <w:r w:rsidRPr="00676F27">
        <w:rPr>
          <w:szCs w:val="28"/>
        </w:rPr>
        <w:t xml:space="preserve">, </w:t>
      </w:r>
      <w:r>
        <w:rPr>
          <w:szCs w:val="28"/>
        </w:rPr>
        <w:t xml:space="preserve">договір про поділ нерухомого майна, </w:t>
      </w:r>
      <w:r w:rsidR="00A7191C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A7191C">
        <w:t>…</w:t>
      </w:r>
      <w:r w:rsidRPr="00A26C38">
        <w:t>).</w:t>
      </w:r>
    </w:p>
    <w:p w:rsidR="00401A06" w:rsidRDefault="006F74CD" w:rsidP="00401A06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="00401A06" w:rsidRPr="00CB52B6">
        <w:rPr>
          <w:b/>
        </w:rPr>
        <w:t xml:space="preserve"> </w:t>
      </w:r>
    </w:p>
    <w:p w:rsidR="00401A06" w:rsidRDefault="00401A06" w:rsidP="00401A06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</w:rPr>
        <w:t xml:space="preserve">         </w:t>
      </w:r>
      <w:r w:rsidRPr="00CB52B6">
        <w:rPr>
          <w:b/>
        </w:rPr>
        <w:t>3</w:t>
      </w:r>
      <w:r w:rsidRPr="000F5FF8">
        <w:rPr>
          <w:b/>
        </w:rPr>
        <w:t>.</w:t>
      </w:r>
      <w:r>
        <w:rPr>
          <w:b/>
        </w:rPr>
        <w:t xml:space="preserve"> </w:t>
      </w:r>
      <w:r w:rsidRPr="00EE5108">
        <w:t>Зняти на довивчення</w:t>
      </w:r>
      <w:r w:rsidRPr="000F5FF8">
        <w:rPr>
          <w:b/>
        </w:rPr>
        <w:t xml:space="preserve"> </w:t>
      </w:r>
      <w:r>
        <w:t>п</w:t>
      </w:r>
      <w:r w:rsidRPr="00904208">
        <w:t>ункт</w:t>
      </w:r>
      <w:r>
        <w:t xml:space="preserve"> 2.3</w:t>
      </w:r>
      <w:r w:rsidRPr="00CB52B6">
        <w:t xml:space="preserve"> </w:t>
      </w:r>
      <w:r>
        <w:t>в цілому</w:t>
      </w:r>
      <w:r>
        <w:rPr>
          <w:b/>
        </w:rPr>
        <w:t xml:space="preserve"> </w:t>
      </w:r>
      <w:r w:rsidRPr="00974ADF">
        <w:t>про</w:t>
      </w:r>
      <w:r>
        <w:t>є</w:t>
      </w:r>
      <w:r w:rsidRPr="00974ADF">
        <w:t>кту</w:t>
      </w:r>
      <w:r>
        <w:t xml:space="preserve"> </w:t>
      </w:r>
      <w:r w:rsidRPr="00974ADF">
        <w:t>рішення</w:t>
      </w:r>
      <w:r>
        <w:t xml:space="preserve"> щодо розділу будинковолодіння на 1 </w:t>
      </w:r>
      <w:r w:rsidRPr="00CB52B6">
        <w:t>про</w:t>
      </w:r>
      <w:r>
        <w:t xml:space="preserve">вул.Хотинському,2, власником якого є </w:t>
      </w:r>
      <w:r w:rsidR="00A7191C">
        <w:rPr>
          <w:szCs w:val="28"/>
        </w:rPr>
        <w:t>…</w:t>
      </w:r>
      <w:r>
        <w:rPr>
          <w:szCs w:val="28"/>
        </w:rPr>
        <w:t>.</w:t>
      </w:r>
    </w:p>
    <w:p w:rsidR="00AD1256" w:rsidRDefault="00AD1256" w:rsidP="00AD1256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EE782B" w:rsidRDefault="00AC3FC9" w:rsidP="008E22A1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347BEE">
        <w:t xml:space="preserve">  </w:t>
      </w:r>
      <w:r w:rsidR="00401A06">
        <w:rPr>
          <w:b/>
        </w:rPr>
        <w:t>4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2445C8" w:rsidRDefault="002445C8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401A06">
        <w:rPr>
          <w:b/>
        </w:rPr>
        <w:t>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2445C8" w:rsidRDefault="002445C8" w:rsidP="00EE782B">
      <w:pPr>
        <w:ind w:firstLine="644"/>
        <w:jc w:val="both"/>
        <w:rPr>
          <w:b/>
          <w:szCs w:val="28"/>
        </w:rPr>
      </w:pPr>
    </w:p>
    <w:p w:rsidR="00EE782B" w:rsidRPr="00DD38B8" w:rsidRDefault="00401A06" w:rsidP="00EE782B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590804" w:rsidRDefault="000D2724" w:rsidP="000D2724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  <w:r>
        <w:rPr>
          <w:b/>
        </w:rPr>
        <w:t xml:space="preserve"> </w:t>
      </w: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Pr="00EA3BC7" w:rsidRDefault="0045161A" w:rsidP="00E9224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5E50D4" w:rsidRPr="00EA3BC7" w:rsidSect="005E50D4">
      <w:headerReference w:type="even" r:id="rId9"/>
      <w:headerReference w:type="default" r:id="rId10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DEB" w:rsidRDefault="00126DEB">
      <w:r>
        <w:separator/>
      </w:r>
    </w:p>
  </w:endnote>
  <w:endnote w:type="continuationSeparator" w:id="0">
    <w:p w:rsidR="00126DEB" w:rsidRDefault="0012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DEB" w:rsidRDefault="00126DEB">
      <w:r>
        <w:separator/>
      </w:r>
    </w:p>
  </w:footnote>
  <w:footnote w:type="continuationSeparator" w:id="0">
    <w:p w:rsidR="00126DEB" w:rsidRDefault="00126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021B7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6DEB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3E2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2CF1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A0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879EA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68A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C97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9DB"/>
    <w:rsid w:val="006F5C46"/>
    <w:rsid w:val="006F605E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996"/>
    <w:rsid w:val="00705A56"/>
    <w:rsid w:val="00705ADA"/>
    <w:rsid w:val="00706160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AE8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31E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EB6"/>
    <w:rsid w:val="008C13B7"/>
    <w:rsid w:val="008C14A7"/>
    <w:rsid w:val="008C17A1"/>
    <w:rsid w:val="008C1CB6"/>
    <w:rsid w:val="008C1DFD"/>
    <w:rsid w:val="008C2186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1B7"/>
    <w:rsid w:val="00902351"/>
    <w:rsid w:val="00903297"/>
    <w:rsid w:val="009036CF"/>
    <w:rsid w:val="00903857"/>
    <w:rsid w:val="009038D1"/>
    <w:rsid w:val="00903D73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EE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B60"/>
    <w:rsid w:val="009D7E0C"/>
    <w:rsid w:val="009E0236"/>
    <w:rsid w:val="009E058E"/>
    <w:rsid w:val="009E203F"/>
    <w:rsid w:val="009E2B78"/>
    <w:rsid w:val="009E31FE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191C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C9F"/>
    <w:rsid w:val="00BB7D75"/>
    <w:rsid w:val="00BC0B97"/>
    <w:rsid w:val="00BC15BF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0F27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3FE8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BFD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89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3602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A51FA3-4D4F-4506-AC36-D4FEFB382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1962F-0805-4B47-8405-A859A0B55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2020-02-25T14:00:00Z</cp:lastPrinted>
  <dcterms:created xsi:type="dcterms:W3CDTF">2020-03-04T10:18:00Z</dcterms:created>
  <dcterms:modified xsi:type="dcterms:W3CDTF">2020-03-04T10:18:00Z</dcterms:modified>
</cp:coreProperties>
</file>