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881"/>
        <w:gridCol w:w="3905"/>
      </w:tblGrid>
      <w:tr w:rsidR="00711AAD" w:rsidTr="00B141EE">
        <w:tc>
          <w:tcPr>
            <w:tcW w:w="10881" w:type="dxa"/>
          </w:tcPr>
          <w:p w:rsidR="00711AAD" w:rsidRPr="00B141EE" w:rsidRDefault="00711AAD" w:rsidP="00B141E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05" w:type="dxa"/>
          </w:tcPr>
          <w:p w:rsidR="00711AAD" w:rsidRPr="00B141EE" w:rsidRDefault="00711AAD" w:rsidP="00B141EE">
            <w:pPr>
              <w:pStyle w:val="a6"/>
              <w:tabs>
                <w:tab w:val="left" w:pos="6300"/>
              </w:tabs>
              <w:spacing w:after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141EE">
              <w:rPr>
                <w:b/>
                <w:sz w:val="28"/>
                <w:szCs w:val="28"/>
              </w:rPr>
              <w:t>Додаток</w:t>
            </w:r>
            <w:proofErr w:type="spellEnd"/>
            <w:r w:rsidRPr="00B141EE">
              <w:rPr>
                <w:b/>
                <w:sz w:val="28"/>
                <w:szCs w:val="28"/>
                <w:lang w:val="uk-UA"/>
              </w:rPr>
              <w:t xml:space="preserve"> 2</w:t>
            </w:r>
          </w:p>
          <w:p w:rsidR="00711AAD" w:rsidRPr="00B141EE" w:rsidRDefault="00711AAD" w:rsidP="00B141EE">
            <w:pPr>
              <w:pStyle w:val="a6"/>
              <w:tabs>
                <w:tab w:val="left" w:pos="6300"/>
              </w:tabs>
              <w:spacing w:after="0"/>
              <w:rPr>
                <w:b/>
                <w:sz w:val="28"/>
                <w:szCs w:val="28"/>
                <w:lang w:val="uk-UA"/>
              </w:rPr>
            </w:pPr>
            <w:r w:rsidRPr="00B141EE">
              <w:rPr>
                <w:b/>
                <w:sz w:val="28"/>
                <w:szCs w:val="28"/>
              </w:rPr>
              <w:t xml:space="preserve">до </w:t>
            </w:r>
            <w:proofErr w:type="spellStart"/>
            <w:proofErr w:type="gramStart"/>
            <w:r w:rsidRPr="00B141EE">
              <w:rPr>
                <w:b/>
                <w:sz w:val="28"/>
                <w:szCs w:val="28"/>
              </w:rPr>
              <w:t>р</w:t>
            </w:r>
            <w:proofErr w:type="gramEnd"/>
            <w:r w:rsidRPr="00B141EE">
              <w:rPr>
                <w:b/>
                <w:sz w:val="28"/>
                <w:szCs w:val="28"/>
              </w:rPr>
              <w:t>ішення</w:t>
            </w:r>
            <w:proofErr w:type="spellEnd"/>
            <w:r w:rsidRPr="00B141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141EE">
              <w:rPr>
                <w:b/>
                <w:sz w:val="28"/>
                <w:szCs w:val="28"/>
              </w:rPr>
              <w:t>виконавчого</w:t>
            </w:r>
            <w:proofErr w:type="spellEnd"/>
          </w:p>
          <w:p w:rsidR="00711AAD" w:rsidRPr="00B141EE" w:rsidRDefault="00711AAD" w:rsidP="00B141EE">
            <w:pPr>
              <w:pStyle w:val="a6"/>
              <w:tabs>
                <w:tab w:val="left" w:pos="6300"/>
              </w:tabs>
              <w:spacing w:after="0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141EE">
              <w:rPr>
                <w:b/>
                <w:sz w:val="28"/>
                <w:szCs w:val="28"/>
              </w:rPr>
              <w:t>комітету</w:t>
            </w:r>
            <w:proofErr w:type="spellEnd"/>
            <w:r w:rsidRPr="00B141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141EE">
              <w:rPr>
                <w:b/>
                <w:sz w:val="28"/>
                <w:szCs w:val="28"/>
              </w:rPr>
              <w:t>міської</w:t>
            </w:r>
            <w:proofErr w:type="spellEnd"/>
            <w:r w:rsidRPr="00B141EE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B141EE">
              <w:rPr>
                <w:b/>
                <w:sz w:val="28"/>
                <w:szCs w:val="28"/>
              </w:rPr>
              <w:t>ради</w:t>
            </w:r>
            <w:proofErr w:type="gramEnd"/>
          </w:p>
          <w:p w:rsidR="00711AAD" w:rsidRPr="00B141EE" w:rsidRDefault="00711AAD" w:rsidP="00FA2D7D">
            <w:pPr>
              <w:rPr>
                <w:lang w:val="uk-UA"/>
              </w:rPr>
            </w:pPr>
            <w:r w:rsidRPr="00B141EE">
              <w:rPr>
                <w:b/>
                <w:sz w:val="28"/>
                <w:szCs w:val="28"/>
                <w:u w:val="single"/>
                <w:lang w:val="uk-UA"/>
              </w:rPr>
              <w:t>30.05.2017</w:t>
            </w:r>
            <w:r w:rsidRPr="00B141EE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F53474">
              <w:rPr>
                <w:b/>
                <w:sz w:val="28"/>
                <w:szCs w:val="28"/>
                <w:u w:val="single"/>
                <w:lang w:val="uk-UA"/>
              </w:rPr>
              <w:t>272/11</w:t>
            </w:r>
          </w:p>
          <w:p w:rsidR="00711AAD" w:rsidRPr="00B141EE" w:rsidRDefault="00711AAD" w:rsidP="00676434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11AAD" w:rsidRDefault="00711AAD" w:rsidP="00FA4D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D3078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 xml:space="preserve"> знятих на </w:t>
      </w:r>
      <w:proofErr w:type="spellStart"/>
      <w:r>
        <w:rPr>
          <w:b/>
          <w:sz w:val="28"/>
          <w:szCs w:val="28"/>
          <w:lang w:val="uk-UA"/>
        </w:rPr>
        <w:t>довивчення</w:t>
      </w:r>
      <w:proofErr w:type="spellEnd"/>
    </w:p>
    <w:p w:rsidR="00711AAD" w:rsidRDefault="00711AAD" w:rsidP="00676434">
      <w:pPr>
        <w:jc w:val="center"/>
        <w:rPr>
          <w:b/>
          <w:sz w:val="28"/>
          <w:szCs w:val="28"/>
          <w:lang w:val="uk-UA"/>
        </w:rPr>
      </w:pPr>
      <w:r w:rsidRPr="00D3078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рекламних конструкцій, встановлених без дозвільних документів</w:t>
      </w:r>
    </w:p>
    <w:p w:rsidR="00711AAD" w:rsidRPr="00B82E4B" w:rsidRDefault="00711AAD" w:rsidP="006764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D3078F">
        <w:rPr>
          <w:b/>
          <w:sz w:val="28"/>
          <w:szCs w:val="28"/>
          <w:lang w:val="uk-UA"/>
        </w:rPr>
        <w:t>в м.</w:t>
      </w:r>
      <w:r>
        <w:rPr>
          <w:b/>
          <w:sz w:val="28"/>
          <w:szCs w:val="28"/>
          <w:lang w:val="uk-UA"/>
        </w:rPr>
        <w:t xml:space="preserve"> Чернівцях</w:t>
      </w:r>
      <w:r w:rsidRPr="00D3078F">
        <w:rPr>
          <w:b/>
          <w:sz w:val="28"/>
          <w:szCs w:val="28"/>
          <w:lang w:val="uk-UA"/>
        </w:rPr>
        <w:t xml:space="preserve"> </w:t>
      </w:r>
    </w:p>
    <w:p w:rsidR="00711AAD" w:rsidRPr="00551976" w:rsidRDefault="00711AAD" w:rsidP="00676434">
      <w:pPr>
        <w:jc w:val="center"/>
        <w:rPr>
          <w:b/>
          <w:sz w:val="28"/>
          <w:szCs w:val="28"/>
          <w:lang w:val="uk-UA"/>
        </w:rPr>
      </w:pPr>
    </w:p>
    <w:tbl>
      <w:tblPr>
        <w:tblW w:w="13567" w:type="dxa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"/>
        <w:gridCol w:w="7938"/>
        <w:gridCol w:w="2127"/>
        <w:gridCol w:w="2444"/>
      </w:tblGrid>
      <w:tr w:rsidR="00711AAD" w:rsidRPr="00E7574D" w:rsidTr="002B69DC">
        <w:trPr>
          <w:trHeight w:val="861"/>
          <w:jc w:val="center"/>
        </w:trPr>
        <w:tc>
          <w:tcPr>
            <w:tcW w:w="1058" w:type="dxa"/>
            <w:vAlign w:val="center"/>
          </w:tcPr>
          <w:p w:rsidR="00711AAD" w:rsidRPr="00E7574D" w:rsidRDefault="00711AAD" w:rsidP="006B378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E7574D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  <w:p w:rsidR="00711AAD" w:rsidRPr="00E7574D" w:rsidRDefault="00711AAD" w:rsidP="006B378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E7574D">
              <w:rPr>
                <w:b/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7938" w:type="dxa"/>
            <w:vAlign w:val="center"/>
          </w:tcPr>
          <w:p w:rsidR="00711AAD" w:rsidRPr="00E7574D" w:rsidRDefault="00711AAD" w:rsidP="006B378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E7574D">
              <w:rPr>
                <w:b/>
                <w:bCs/>
                <w:sz w:val="26"/>
                <w:szCs w:val="26"/>
                <w:lang w:val="uk-UA"/>
              </w:rPr>
              <w:t xml:space="preserve">Місце знаходження </w:t>
            </w:r>
          </w:p>
          <w:p w:rsidR="00711AAD" w:rsidRPr="00E7574D" w:rsidRDefault="00711AAD" w:rsidP="006B3786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711AAD" w:rsidRPr="00E7574D" w:rsidRDefault="00711AAD" w:rsidP="006B378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7574D">
              <w:rPr>
                <w:b/>
                <w:sz w:val="26"/>
                <w:szCs w:val="26"/>
                <w:lang w:val="uk-UA"/>
              </w:rPr>
              <w:t>Розмір</w:t>
            </w:r>
          </w:p>
          <w:p w:rsidR="00711AAD" w:rsidRPr="00E7574D" w:rsidRDefault="00711AAD" w:rsidP="002B69DC">
            <w:pPr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2444" w:type="dxa"/>
            <w:vAlign w:val="center"/>
          </w:tcPr>
          <w:p w:rsidR="00711AAD" w:rsidRPr="00E7574D" w:rsidRDefault="00711AAD" w:rsidP="006B378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7574D"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  <w:p w:rsidR="00711AAD" w:rsidRPr="00E7574D" w:rsidRDefault="00711AAD" w:rsidP="006B3786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938" w:type="dxa"/>
            <w:vAlign w:val="bottom"/>
          </w:tcPr>
          <w:p w:rsidR="00711AAD" w:rsidRPr="00D3078F" w:rsidRDefault="00711AAD" w:rsidP="006B3786">
            <w:pPr>
              <w:rPr>
                <w:color w:val="000000"/>
                <w:sz w:val="28"/>
                <w:szCs w:val="28"/>
                <w:lang w:val="uk-UA"/>
              </w:rPr>
            </w:pPr>
            <w:r w:rsidRPr="00D3078F">
              <w:rPr>
                <w:color w:val="000000"/>
                <w:sz w:val="28"/>
                <w:szCs w:val="28"/>
                <w:lang w:val="uk-UA"/>
              </w:rPr>
              <w:t>вул. Лесина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3078F">
              <w:rPr>
                <w:color w:val="000000"/>
                <w:sz w:val="28"/>
                <w:szCs w:val="28"/>
                <w:lang w:val="uk-UA"/>
              </w:rPr>
              <w:t xml:space="preserve">Василя (перед АЗС </w:t>
            </w:r>
            <w:r w:rsidRPr="00EC6545">
              <w:rPr>
                <w:color w:val="000000"/>
                <w:sz w:val="28"/>
                <w:szCs w:val="28"/>
              </w:rPr>
              <w:t>WOG</w:t>
            </w:r>
            <w:r w:rsidRPr="00D3078F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127" w:type="dxa"/>
          </w:tcPr>
          <w:p w:rsidR="00711AAD" w:rsidRPr="00D3078F" w:rsidRDefault="00711AAD" w:rsidP="006B3786">
            <w:pPr>
              <w:jc w:val="center"/>
              <w:rPr>
                <w:lang w:val="uk-UA"/>
              </w:rPr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Pr="00D3078F" w:rsidRDefault="00711AAD" w:rsidP="006B3786">
            <w:pPr>
              <w:jc w:val="center"/>
              <w:rPr>
                <w:lang w:val="uk-UA"/>
              </w:rPr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r w:rsidRPr="00D3078F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 w:rsidRPr="00EC6545">
              <w:rPr>
                <w:color w:val="000000"/>
                <w:sz w:val="28"/>
                <w:szCs w:val="28"/>
              </w:rPr>
              <w:t>Лесина</w:t>
            </w:r>
            <w:r w:rsidRPr="00D3078F">
              <w:rPr>
                <w:color w:val="000000"/>
                <w:sz w:val="28"/>
                <w:szCs w:val="28"/>
                <w:lang w:val="uk-UA"/>
              </w:rPr>
              <w:t xml:space="preserve"> Василя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654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EC6545">
              <w:rPr>
                <w:color w:val="000000"/>
                <w:sz w:val="28"/>
                <w:szCs w:val="28"/>
              </w:rPr>
              <w:t>перед АЗС WOG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C6545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>. Г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ерої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proofErr w:type="spellEnd"/>
            <w:proofErr w:type="gramEnd"/>
            <w:r w:rsidRPr="00EC6545">
              <w:rPr>
                <w:color w:val="000000"/>
                <w:sz w:val="28"/>
                <w:szCs w:val="28"/>
              </w:rPr>
              <w:t xml:space="preserve"> Майдану,82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938" w:type="dxa"/>
            <w:vAlign w:val="bottom"/>
          </w:tcPr>
          <w:p w:rsidR="00711AAD" w:rsidRPr="0042386E" w:rsidRDefault="00711AAD" w:rsidP="006B378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вул. Гагаріна Юрія (навпроти залізничного</w:t>
            </w:r>
            <w:r w:rsidRPr="0042386E">
              <w:rPr>
                <w:color w:val="000000"/>
                <w:sz w:val="28"/>
                <w:szCs w:val="28"/>
                <w:lang w:val="uk-UA"/>
              </w:rPr>
              <w:t xml:space="preserve"> вокзалу)</w:t>
            </w:r>
          </w:p>
        </w:tc>
        <w:tc>
          <w:tcPr>
            <w:tcW w:w="2127" w:type="dxa"/>
          </w:tcPr>
          <w:p w:rsidR="00711AAD" w:rsidRPr="0042386E" w:rsidRDefault="00711AAD" w:rsidP="006B3786">
            <w:pPr>
              <w:jc w:val="center"/>
              <w:rPr>
                <w:lang w:val="uk-UA"/>
              </w:rPr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Pr="0042386E" w:rsidRDefault="00711AAD" w:rsidP="006B3786">
            <w:pPr>
              <w:jc w:val="center"/>
              <w:rPr>
                <w:lang w:val="uk-UA"/>
              </w:rPr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r w:rsidRPr="0042386E">
              <w:rPr>
                <w:color w:val="000000"/>
                <w:sz w:val="28"/>
                <w:szCs w:val="28"/>
                <w:lang w:val="uk-UA"/>
              </w:rPr>
              <w:t>вул.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386E">
              <w:rPr>
                <w:color w:val="000000"/>
                <w:sz w:val="28"/>
                <w:szCs w:val="28"/>
                <w:lang w:val="uk-UA"/>
              </w:rPr>
              <w:t>Гагаріна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Юрія</w:t>
            </w:r>
            <w:r w:rsidRPr="0042386E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42386E">
              <w:rPr>
                <w:color w:val="000000"/>
                <w:sz w:val="28"/>
                <w:szCs w:val="28"/>
                <w:lang w:val="uk-UA"/>
              </w:rPr>
              <w:t>нав</w:t>
            </w:r>
            <w:r>
              <w:rPr>
                <w:color w:val="000000"/>
                <w:sz w:val="28"/>
                <w:szCs w:val="28"/>
              </w:rPr>
              <w:t>проти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  <w:lang w:val="uk-UA"/>
              </w:rPr>
              <w:t>алізничного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 xml:space="preserve"> вокзалу)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Гагаріна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Юрія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навпроти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  <w:lang w:val="uk-UA"/>
              </w:rPr>
              <w:t>алізничного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 xml:space="preserve"> вокзалу)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вул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000000"/>
                <w:sz w:val="28"/>
                <w:szCs w:val="28"/>
              </w:rPr>
              <w:t>Гагаріна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Юрія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навпроти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  <w:lang w:val="uk-UA"/>
              </w:rPr>
              <w:t>алізничного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 xml:space="preserve"> вокзалу)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938" w:type="dxa"/>
            <w:vAlign w:val="bottom"/>
          </w:tcPr>
          <w:p w:rsidR="00711AAD" w:rsidRPr="0042386E" w:rsidRDefault="00711AAD" w:rsidP="006B3786">
            <w:pPr>
              <w:rPr>
                <w:color w:val="000000"/>
                <w:sz w:val="28"/>
                <w:szCs w:val="28"/>
                <w:lang w:val="uk-UA"/>
              </w:rPr>
            </w:pPr>
            <w:r w:rsidRPr="0042386E">
              <w:rPr>
                <w:color w:val="000000"/>
                <w:sz w:val="28"/>
                <w:szCs w:val="28"/>
                <w:lang w:val="uk-UA"/>
              </w:rPr>
              <w:t>вул. Гагаріна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Юрія </w:t>
            </w:r>
            <w:r w:rsidRPr="0042386E">
              <w:rPr>
                <w:color w:val="000000"/>
                <w:sz w:val="28"/>
                <w:szCs w:val="28"/>
                <w:lang w:val="uk-UA"/>
              </w:rPr>
              <w:t>(АЗС "ЗАХІД")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C6545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>. Калинівська,13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  <w:tr w:rsidR="00711AAD" w:rsidRPr="00C01807" w:rsidTr="006B3786">
        <w:trPr>
          <w:trHeight w:val="364"/>
          <w:jc w:val="center"/>
        </w:trPr>
        <w:tc>
          <w:tcPr>
            <w:tcW w:w="1058" w:type="dxa"/>
          </w:tcPr>
          <w:p w:rsidR="00711AAD" w:rsidRDefault="00711AAD" w:rsidP="006B3786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938" w:type="dxa"/>
            <w:vAlign w:val="bottom"/>
          </w:tcPr>
          <w:p w:rsidR="00711AAD" w:rsidRPr="00EC6545" w:rsidRDefault="00711AAD" w:rsidP="006B378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C6545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C6545">
              <w:rPr>
                <w:color w:val="000000"/>
                <w:sz w:val="28"/>
                <w:szCs w:val="28"/>
              </w:rPr>
              <w:t>Руська</w:t>
            </w:r>
            <w:proofErr w:type="spellEnd"/>
            <w:r w:rsidRPr="00EC6545">
              <w:rPr>
                <w:color w:val="000000"/>
                <w:sz w:val="28"/>
                <w:szCs w:val="28"/>
              </w:rPr>
              <w:t>, 99 (фасад)</w:t>
            </w:r>
          </w:p>
        </w:tc>
        <w:tc>
          <w:tcPr>
            <w:tcW w:w="2127" w:type="dxa"/>
          </w:tcPr>
          <w:p w:rsidR="00711AAD" w:rsidRDefault="00711AAD" w:rsidP="006B3786">
            <w:pPr>
              <w:jc w:val="center"/>
            </w:pPr>
            <w:r w:rsidRPr="000D0DD1">
              <w:rPr>
                <w:sz w:val="28"/>
                <w:szCs w:val="28"/>
                <w:lang w:val="uk-UA"/>
              </w:rPr>
              <w:t xml:space="preserve">3 х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D0DD1">
                <w:rPr>
                  <w:sz w:val="28"/>
                  <w:szCs w:val="28"/>
                  <w:lang w:val="uk-UA"/>
                </w:rPr>
                <w:t>6 м</w:t>
              </w:r>
            </w:smartTag>
          </w:p>
        </w:tc>
        <w:tc>
          <w:tcPr>
            <w:tcW w:w="2444" w:type="dxa"/>
          </w:tcPr>
          <w:p w:rsidR="00711AAD" w:rsidRDefault="00711AAD" w:rsidP="006B3786">
            <w:pPr>
              <w:jc w:val="center"/>
            </w:pPr>
            <w:proofErr w:type="spellStart"/>
            <w:r w:rsidRPr="00D82D94">
              <w:rPr>
                <w:sz w:val="28"/>
                <w:szCs w:val="28"/>
                <w:lang w:val="uk-UA"/>
              </w:rPr>
              <w:t>білборд</w:t>
            </w:r>
            <w:proofErr w:type="spellEnd"/>
          </w:p>
        </w:tc>
      </w:tr>
    </w:tbl>
    <w:p w:rsidR="00711AAD" w:rsidRDefault="00711AAD" w:rsidP="00676434">
      <w:pPr>
        <w:tabs>
          <w:tab w:val="left" w:pos="3495"/>
        </w:tabs>
        <w:rPr>
          <w:sz w:val="28"/>
          <w:szCs w:val="28"/>
          <w:lang w:val="en-US"/>
        </w:rPr>
      </w:pPr>
    </w:p>
    <w:p w:rsidR="00711AAD" w:rsidRPr="002B69DC" w:rsidRDefault="00711AAD" w:rsidP="00676434">
      <w:pPr>
        <w:tabs>
          <w:tab w:val="left" w:pos="3495"/>
        </w:tabs>
        <w:rPr>
          <w:sz w:val="28"/>
          <w:szCs w:val="28"/>
          <w:lang w:val="en-US"/>
        </w:rPr>
      </w:pPr>
    </w:p>
    <w:p w:rsidR="00711AAD" w:rsidRPr="007D6F24" w:rsidRDefault="00711AAD" w:rsidP="00FA4DF2">
      <w:pPr>
        <w:pStyle w:val="a3"/>
        <w:rPr>
          <w:i/>
          <w:color w:val="000000"/>
          <w:szCs w:val="28"/>
        </w:rPr>
      </w:pPr>
      <w:r>
        <w:rPr>
          <w:b/>
          <w:color w:val="000000"/>
          <w:szCs w:val="28"/>
        </w:rPr>
        <w:t xml:space="preserve">       </w:t>
      </w:r>
      <w:r>
        <w:rPr>
          <w:b/>
          <w:color w:val="000000"/>
          <w:szCs w:val="28"/>
          <w:lang w:val="en-US"/>
        </w:rPr>
        <w:tab/>
      </w:r>
      <w:r>
        <w:rPr>
          <w:b/>
          <w:color w:val="000000"/>
          <w:szCs w:val="28"/>
        </w:rPr>
        <w:t xml:space="preserve">Чернівецький міський голова                                                                                                        О. </w:t>
      </w:r>
      <w:proofErr w:type="spellStart"/>
      <w:r>
        <w:rPr>
          <w:b/>
          <w:color w:val="000000"/>
          <w:szCs w:val="28"/>
        </w:rPr>
        <w:t>Каспрук</w:t>
      </w:r>
      <w:proofErr w:type="spellEnd"/>
    </w:p>
    <w:p w:rsidR="00711AAD" w:rsidRDefault="00711AAD" w:rsidP="00676434">
      <w:pPr>
        <w:pStyle w:val="3"/>
        <w:rPr>
          <w:i/>
          <w:color w:val="000000"/>
          <w:sz w:val="18"/>
          <w:szCs w:val="18"/>
        </w:rPr>
      </w:pPr>
    </w:p>
    <w:p w:rsidR="00711AAD" w:rsidRPr="00771991" w:rsidRDefault="00711AAD">
      <w:pPr>
        <w:rPr>
          <w:lang w:val="uk-UA"/>
        </w:rPr>
      </w:pPr>
    </w:p>
    <w:sectPr w:rsidR="00711AAD" w:rsidRPr="00771991" w:rsidSect="00676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991"/>
    <w:rsid w:val="000A1C54"/>
    <w:rsid w:val="000D0DD1"/>
    <w:rsid w:val="00102FCF"/>
    <w:rsid w:val="001D466A"/>
    <w:rsid w:val="002B69DC"/>
    <w:rsid w:val="0042386E"/>
    <w:rsid w:val="004462D9"/>
    <w:rsid w:val="00501043"/>
    <w:rsid w:val="00511EC0"/>
    <w:rsid w:val="00531E36"/>
    <w:rsid w:val="00551976"/>
    <w:rsid w:val="00676434"/>
    <w:rsid w:val="006B3786"/>
    <w:rsid w:val="00711AAD"/>
    <w:rsid w:val="00732848"/>
    <w:rsid w:val="00771991"/>
    <w:rsid w:val="0079607C"/>
    <w:rsid w:val="007D6F24"/>
    <w:rsid w:val="00907F1A"/>
    <w:rsid w:val="009121F7"/>
    <w:rsid w:val="009A594E"/>
    <w:rsid w:val="00A829E9"/>
    <w:rsid w:val="00B141EE"/>
    <w:rsid w:val="00B82E4B"/>
    <w:rsid w:val="00B9619F"/>
    <w:rsid w:val="00C01807"/>
    <w:rsid w:val="00CF15C3"/>
    <w:rsid w:val="00D3078F"/>
    <w:rsid w:val="00D82D94"/>
    <w:rsid w:val="00DA595C"/>
    <w:rsid w:val="00DB365D"/>
    <w:rsid w:val="00E7574D"/>
    <w:rsid w:val="00EC6545"/>
    <w:rsid w:val="00F53474"/>
    <w:rsid w:val="00FA2D7D"/>
    <w:rsid w:val="00FA4DF2"/>
    <w:rsid w:val="00FC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34"/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76434"/>
    <w:pPr>
      <w:keepNext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76434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676434"/>
    <w:pPr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676434"/>
    <w:rPr>
      <w:rFonts w:ascii="Times New Roman" w:hAnsi="Times New Roman" w:cs="Times New Roman"/>
      <w:sz w:val="20"/>
      <w:szCs w:val="20"/>
      <w:lang w:val="uk-UA"/>
    </w:rPr>
  </w:style>
  <w:style w:type="table" w:styleId="a5">
    <w:name w:val="Table Grid"/>
    <w:basedOn w:val="a1"/>
    <w:uiPriority w:val="99"/>
    <w:rsid w:val="006764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rsid w:val="0067643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7643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0A1C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345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816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dc:description/>
  <cp:lastModifiedBy>дмбк</cp:lastModifiedBy>
  <cp:revision>10</cp:revision>
  <cp:lastPrinted>2017-06-07T14:25:00Z</cp:lastPrinted>
  <dcterms:created xsi:type="dcterms:W3CDTF">2017-06-07T11:52:00Z</dcterms:created>
  <dcterms:modified xsi:type="dcterms:W3CDTF">2017-06-20T14:33:00Z</dcterms:modified>
</cp:coreProperties>
</file>