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D19" w:rsidRDefault="00EB18AC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Доповнення до </w:t>
      </w:r>
      <w:bookmarkEnd w:id="0"/>
      <w:r w:rsidR="00F218E0">
        <w:rPr>
          <w:b/>
          <w:bCs/>
          <w:sz w:val="28"/>
          <w:szCs w:val="28"/>
          <w:lang w:val="uk-UA"/>
        </w:rPr>
        <w:t>РЕКОМЕНДАЦІЙ</w:t>
      </w:r>
      <w:r w:rsidR="001D6D19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F218E0">
        <w:rPr>
          <w:b/>
          <w:bCs/>
          <w:sz w:val="28"/>
          <w:szCs w:val="28"/>
          <w:lang w:val="uk-UA"/>
        </w:rPr>
        <w:t xml:space="preserve">постійних комісій та </w:t>
      </w:r>
      <w:r w:rsidR="001D6D19">
        <w:rPr>
          <w:b/>
          <w:bCs/>
          <w:sz w:val="28"/>
          <w:szCs w:val="28"/>
          <w:lang w:val="uk-UA"/>
        </w:rPr>
        <w:t xml:space="preserve">виконавчого комітету міської ради </w:t>
      </w:r>
    </w:p>
    <w:p w:rsidR="001D6D19" w:rsidRDefault="001D6D19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>
        <w:rPr>
          <w:b/>
          <w:bCs/>
          <w:sz w:val="28"/>
          <w:szCs w:val="28"/>
          <w:lang w:val="uk-UA"/>
        </w:rPr>
        <w:t>проєктів</w:t>
      </w:r>
      <w:proofErr w:type="spellEnd"/>
      <w:r>
        <w:rPr>
          <w:b/>
          <w:bCs/>
          <w:sz w:val="28"/>
          <w:szCs w:val="28"/>
          <w:lang w:val="uk-UA"/>
        </w:rPr>
        <w:t xml:space="preserve"> рішень, які вносяться на розгляд чергової сесії міської ради </w:t>
      </w:r>
    </w:p>
    <w:p w:rsidR="001D6D19" w:rsidRPr="002B7E67" w:rsidRDefault="001D6D19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VІІ скликання  </w:t>
      </w:r>
      <w:r w:rsidRPr="0092453D">
        <w:rPr>
          <w:b/>
          <w:bCs/>
          <w:sz w:val="32"/>
          <w:szCs w:val="32"/>
          <w:lang w:val="uk-UA"/>
        </w:rPr>
        <w:t>30.</w:t>
      </w:r>
      <w:r>
        <w:rPr>
          <w:b/>
          <w:bCs/>
          <w:sz w:val="32"/>
          <w:szCs w:val="32"/>
          <w:lang w:val="uk-UA"/>
        </w:rPr>
        <w:t>0</w:t>
      </w:r>
      <w:r w:rsidRPr="00B663F9">
        <w:rPr>
          <w:b/>
          <w:bCs/>
          <w:sz w:val="32"/>
          <w:szCs w:val="32"/>
          <w:lang w:val="uk-UA"/>
        </w:rPr>
        <w:t>1.20</w:t>
      </w:r>
      <w:r>
        <w:rPr>
          <w:b/>
          <w:bCs/>
          <w:sz w:val="32"/>
          <w:szCs w:val="32"/>
          <w:lang w:val="uk-UA"/>
        </w:rPr>
        <w:t>20</w:t>
      </w:r>
      <w:r w:rsidRPr="00B663F9">
        <w:rPr>
          <w:b/>
          <w:bCs/>
          <w:sz w:val="32"/>
          <w:szCs w:val="32"/>
          <w:lang w:val="uk-UA"/>
        </w:rPr>
        <w:t xml:space="preserve"> року</w:t>
      </w:r>
    </w:p>
    <w:p w:rsidR="001D6D19" w:rsidRDefault="001D6D19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</w:p>
    <w:p w:rsidR="00EA0934" w:rsidRDefault="00F218E0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6E61CF">
        <w:rPr>
          <w:b/>
          <w:bCs/>
          <w:sz w:val="28"/>
          <w:szCs w:val="28"/>
        </w:rPr>
        <w:t>Проєкт</w:t>
      </w:r>
      <w:proofErr w:type="spellEnd"/>
      <w:r w:rsidRPr="006E61CF">
        <w:rPr>
          <w:b/>
          <w:bCs/>
          <w:sz w:val="28"/>
          <w:szCs w:val="28"/>
        </w:rPr>
        <w:t xml:space="preserve"> </w:t>
      </w:r>
      <w:proofErr w:type="spellStart"/>
      <w:r w:rsidRPr="006E61CF">
        <w:rPr>
          <w:b/>
          <w:bCs/>
          <w:sz w:val="28"/>
          <w:szCs w:val="28"/>
        </w:rPr>
        <w:t>рішення</w:t>
      </w:r>
      <w:proofErr w:type="spellEnd"/>
      <w:r w:rsidRPr="006E61CF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  <w:lang w:val="uk-UA"/>
        </w:rPr>
        <w:t>17</w:t>
      </w:r>
    </w:p>
    <w:p w:rsidR="00F218E0" w:rsidRPr="00F218E0" w:rsidRDefault="00F218E0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F218E0">
        <w:rPr>
          <w:i/>
          <w:color w:val="000000"/>
          <w:sz w:val="27"/>
          <w:szCs w:val="27"/>
          <w:shd w:val="clear" w:color="auto" w:fill="FFFFFF"/>
          <w:lang w:val="uk-UA"/>
        </w:rPr>
        <w:t xml:space="preserve">Про розгляд звернення ПП «Клініка мікрохірургії ока </w:t>
      </w:r>
      <w:proofErr w:type="spellStart"/>
      <w:r w:rsidRPr="00F218E0">
        <w:rPr>
          <w:i/>
          <w:color w:val="000000"/>
          <w:sz w:val="27"/>
          <w:szCs w:val="27"/>
          <w:shd w:val="clear" w:color="auto" w:fill="FFFFFF"/>
          <w:lang w:val="uk-UA"/>
        </w:rPr>
        <w:t>Медікус</w:t>
      </w:r>
      <w:proofErr w:type="spellEnd"/>
      <w:r w:rsidRPr="00F218E0">
        <w:rPr>
          <w:i/>
          <w:color w:val="000000"/>
          <w:sz w:val="27"/>
          <w:szCs w:val="27"/>
          <w:shd w:val="clear" w:color="auto" w:fill="FFFFFF"/>
          <w:lang w:val="uk-UA"/>
        </w:rPr>
        <w:t xml:space="preserve">-Чернівці» щодо врегулювання орендних відносин та здійснення невід’ємних поліпшень об’єкта оренди за рахунок власних коштів за </w:t>
      </w:r>
      <w:proofErr w:type="spellStart"/>
      <w:r w:rsidRPr="00F218E0">
        <w:rPr>
          <w:i/>
          <w:color w:val="000000"/>
          <w:sz w:val="27"/>
          <w:szCs w:val="27"/>
          <w:shd w:val="clear" w:color="auto" w:fill="FFFFFF"/>
          <w:lang w:val="uk-UA"/>
        </w:rPr>
        <w:t>адресою</w:t>
      </w:r>
      <w:proofErr w:type="spellEnd"/>
      <w:r w:rsidRPr="00F218E0">
        <w:rPr>
          <w:i/>
          <w:color w:val="000000"/>
          <w:sz w:val="27"/>
          <w:szCs w:val="27"/>
          <w:shd w:val="clear" w:color="auto" w:fill="FFFFFF"/>
          <w:lang w:val="uk-UA"/>
        </w:rPr>
        <w:t xml:space="preserve"> вул. </w:t>
      </w:r>
      <w:proofErr w:type="spellStart"/>
      <w:r w:rsidRPr="00F218E0">
        <w:rPr>
          <w:i/>
          <w:color w:val="000000"/>
          <w:sz w:val="27"/>
          <w:szCs w:val="27"/>
          <w:shd w:val="clear" w:color="auto" w:fill="FFFFFF"/>
        </w:rPr>
        <w:t>Героїв</w:t>
      </w:r>
      <w:proofErr w:type="spellEnd"/>
      <w:r w:rsidRPr="00F218E0">
        <w:rPr>
          <w:i/>
          <w:color w:val="000000"/>
          <w:sz w:val="27"/>
          <w:szCs w:val="27"/>
          <w:shd w:val="clear" w:color="auto" w:fill="FFFFFF"/>
        </w:rPr>
        <w:t xml:space="preserve"> Майдану, 226 в </w:t>
      </w:r>
      <w:proofErr w:type="spellStart"/>
      <w:r w:rsidRPr="00F218E0">
        <w:rPr>
          <w:i/>
          <w:color w:val="000000"/>
          <w:sz w:val="27"/>
          <w:szCs w:val="27"/>
          <w:shd w:val="clear" w:color="auto" w:fill="FFFFFF"/>
        </w:rPr>
        <w:t>м.Чернівцях</w:t>
      </w:r>
      <w:proofErr w:type="spellEnd"/>
    </w:p>
    <w:tbl>
      <w:tblPr>
        <w:tblW w:w="1000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F218E0" w:rsidRPr="006E61CF" w:rsidTr="00C7166B">
        <w:trPr>
          <w:tblCellSpacing w:w="0" w:type="dxa"/>
          <w:jc w:val="center"/>
        </w:trPr>
        <w:tc>
          <w:tcPr>
            <w:tcW w:w="3644" w:type="dxa"/>
          </w:tcPr>
          <w:p w:rsidR="00F218E0" w:rsidRPr="00F50C65" w:rsidRDefault="00F218E0" w:rsidP="00C7166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</w:tcPr>
          <w:p w:rsidR="00F218E0" w:rsidRPr="00AE37A8" w:rsidRDefault="00F218E0" w:rsidP="00C7166B">
            <w:pPr>
              <w:pStyle w:val="3"/>
              <w:contextualSpacing/>
              <w:jc w:val="both"/>
              <w:rPr>
                <w:szCs w:val="28"/>
              </w:rPr>
            </w:pPr>
            <w:r>
              <w:rPr>
                <w:b w:val="0"/>
                <w:szCs w:val="28"/>
              </w:rPr>
              <w:t>П</w:t>
            </w:r>
            <w:r w:rsidR="007D146B">
              <w:rPr>
                <w:b w:val="0"/>
                <w:szCs w:val="28"/>
              </w:rPr>
              <w:t>ісля</w:t>
            </w:r>
            <w:r>
              <w:rPr>
                <w:b w:val="0"/>
                <w:szCs w:val="28"/>
              </w:rPr>
              <w:t xml:space="preserve"> виконання робіт прозвітувати на сесії міської ради  (</w:t>
            </w:r>
            <w:proofErr w:type="spellStart"/>
            <w:r>
              <w:rPr>
                <w:b w:val="0"/>
                <w:szCs w:val="28"/>
              </w:rPr>
              <w:t>Чесанов</w:t>
            </w:r>
            <w:proofErr w:type="spellEnd"/>
            <w:r>
              <w:rPr>
                <w:b w:val="0"/>
                <w:szCs w:val="28"/>
              </w:rPr>
              <w:t xml:space="preserve"> А.А.).</w:t>
            </w:r>
          </w:p>
          <w:p w:rsidR="00F218E0" w:rsidRPr="006E61CF" w:rsidRDefault="00F218E0" w:rsidP="00C7166B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218E0" w:rsidRDefault="00F218E0" w:rsidP="00EA093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8E7427" w:rsidRDefault="001D6D19" w:rsidP="00EA09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E61CF"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  <w:r w:rsidRPr="006E61CF">
        <w:rPr>
          <w:rFonts w:ascii="Times New Roman" w:hAnsi="Times New Roman" w:cs="Times New Roman"/>
          <w:b/>
          <w:bCs/>
          <w:sz w:val="28"/>
          <w:szCs w:val="28"/>
        </w:rPr>
        <w:t xml:space="preserve">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24</w:t>
      </w:r>
    </w:p>
    <w:p w:rsidR="00C33EE6" w:rsidRDefault="00C33EE6" w:rsidP="00EA0934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</w:pPr>
      <w:r w:rsidRPr="00C33EE6"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  <w:t xml:space="preserve">Про розгляд звернень юридичних осіб про надання дозволів на складання </w:t>
      </w:r>
      <w:proofErr w:type="spellStart"/>
      <w:r w:rsidRPr="00C33EE6"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  <w:t>проєктів</w:t>
      </w:r>
      <w:proofErr w:type="spellEnd"/>
      <w:r w:rsidRPr="00C33EE6"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  <w:t xml:space="preserve"> землеустрою щодо 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F218E0" w:rsidRPr="006E61CF" w:rsidTr="00F218E0">
        <w:trPr>
          <w:tblCellSpacing w:w="0" w:type="dxa"/>
          <w:jc w:val="center"/>
        </w:trPr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E0" w:rsidRPr="00F50C65" w:rsidRDefault="00F218E0" w:rsidP="00D0053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E0" w:rsidRDefault="00F218E0" w:rsidP="00D0053B">
            <w:pPr>
              <w:pStyle w:val="3"/>
              <w:contextualSpacing/>
              <w:jc w:val="both"/>
              <w:rPr>
                <w:b w:val="0"/>
                <w:szCs w:val="28"/>
              </w:rPr>
            </w:pPr>
            <w:r w:rsidRPr="00F218E0">
              <w:rPr>
                <w:szCs w:val="28"/>
              </w:rPr>
              <w:t xml:space="preserve">Пункт 1.4 </w:t>
            </w:r>
            <w:r>
              <w:rPr>
                <w:szCs w:val="28"/>
              </w:rPr>
              <w:t>–</w:t>
            </w:r>
            <w:r>
              <w:rPr>
                <w:b w:val="0"/>
                <w:szCs w:val="28"/>
              </w:rPr>
              <w:t xml:space="preserve"> надати інформацію щодо земельних ділянок, які були раніше виділені Фонду та їх освоєння (використання) (</w:t>
            </w:r>
            <w:proofErr w:type="spellStart"/>
            <w:r>
              <w:rPr>
                <w:b w:val="0"/>
                <w:szCs w:val="28"/>
              </w:rPr>
              <w:t>Чесанов</w:t>
            </w:r>
            <w:proofErr w:type="spellEnd"/>
            <w:r>
              <w:rPr>
                <w:b w:val="0"/>
                <w:szCs w:val="28"/>
              </w:rPr>
              <w:t xml:space="preserve"> А.А.).</w:t>
            </w:r>
          </w:p>
          <w:p w:rsidR="00F218E0" w:rsidRPr="00F218E0" w:rsidRDefault="00F218E0" w:rsidP="00D0053B">
            <w:pPr>
              <w:pStyle w:val="3"/>
              <w:contextualSpacing/>
              <w:jc w:val="both"/>
              <w:rPr>
                <w:b w:val="0"/>
                <w:szCs w:val="28"/>
              </w:rPr>
            </w:pPr>
            <w:r w:rsidRPr="00F218E0">
              <w:rPr>
                <w:szCs w:val="28"/>
              </w:rPr>
              <w:t>Пункти 1.7, 1.8</w:t>
            </w:r>
            <w:r>
              <w:rPr>
                <w:b w:val="0"/>
                <w:szCs w:val="28"/>
              </w:rPr>
              <w:t xml:space="preserve"> – зняти, виїхати </w:t>
            </w:r>
            <w:proofErr w:type="spellStart"/>
            <w:r>
              <w:rPr>
                <w:b w:val="0"/>
                <w:szCs w:val="28"/>
              </w:rPr>
              <w:t>комісійно</w:t>
            </w:r>
            <w:proofErr w:type="spellEnd"/>
            <w:r>
              <w:rPr>
                <w:b w:val="0"/>
                <w:szCs w:val="28"/>
              </w:rPr>
              <w:t xml:space="preserve"> (</w:t>
            </w:r>
            <w:proofErr w:type="spellStart"/>
            <w:r>
              <w:rPr>
                <w:b w:val="0"/>
                <w:szCs w:val="28"/>
              </w:rPr>
              <w:t>Чесанов</w:t>
            </w:r>
            <w:proofErr w:type="spellEnd"/>
            <w:r>
              <w:rPr>
                <w:b w:val="0"/>
                <w:szCs w:val="28"/>
              </w:rPr>
              <w:t xml:space="preserve"> А.А.).</w:t>
            </w:r>
          </w:p>
          <w:p w:rsidR="00F218E0" w:rsidRPr="00F218E0" w:rsidRDefault="00F218E0" w:rsidP="00F218E0">
            <w:pPr>
              <w:pStyle w:val="3"/>
              <w:rPr>
                <w:b w:val="0"/>
                <w:szCs w:val="28"/>
              </w:rPr>
            </w:pPr>
          </w:p>
        </w:tc>
      </w:tr>
      <w:tr w:rsidR="00C33EE6" w:rsidRPr="006E61CF" w:rsidTr="004A61C8">
        <w:trPr>
          <w:tblCellSpacing w:w="0" w:type="dxa"/>
          <w:jc w:val="center"/>
        </w:trPr>
        <w:tc>
          <w:tcPr>
            <w:tcW w:w="3644" w:type="dxa"/>
          </w:tcPr>
          <w:p w:rsidR="00C33EE6" w:rsidRPr="00F50C65" w:rsidRDefault="00C33EE6" w:rsidP="00EA093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Виконавчий комітет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</w:tcPr>
          <w:p w:rsidR="00C33EE6" w:rsidRPr="0051272B" w:rsidRDefault="00C33EE6" w:rsidP="00EA0934">
            <w:pPr>
              <w:pStyle w:val="3"/>
              <w:contextualSpacing/>
              <w:jc w:val="both"/>
              <w:rPr>
                <w:szCs w:val="28"/>
              </w:rPr>
            </w:pPr>
            <w:r w:rsidRPr="00C33EE6">
              <w:rPr>
                <w:b w:val="0"/>
                <w:szCs w:val="28"/>
              </w:rPr>
              <w:t>Рекомендувати Чернівецькій міській раді</w:t>
            </w:r>
            <w:r>
              <w:rPr>
                <w:szCs w:val="28"/>
              </w:rPr>
              <w:t xml:space="preserve"> зняти з розгляду  пункт 1.7 </w:t>
            </w:r>
            <w:proofErr w:type="spellStart"/>
            <w:r>
              <w:rPr>
                <w:b w:val="0"/>
                <w:szCs w:val="28"/>
              </w:rPr>
              <w:t>проєкту</w:t>
            </w:r>
            <w:proofErr w:type="spellEnd"/>
            <w:r>
              <w:rPr>
                <w:b w:val="0"/>
                <w:szCs w:val="28"/>
              </w:rPr>
              <w:t xml:space="preserve"> рішення міської ради</w:t>
            </w:r>
            <w:r w:rsidRPr="00AE37A8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щодо надання </w:t>
            </w:r>
            <w:r w:rsidRPr="006013E8">
              <w:rPr>
                <w:szCs w:val="28"/>
              </w:rPr>
              <w:t>т</w:t>
            </w:r>
            <w:r>
              <w:rPr>
                <w:szCs w:val="28"/>
              </w:rPr>
              <w:t>овариству з обмеженою відповідальністю</w:t>
            </w:r>
            <w:r w:rsidRPr="00876594">
              <w:rPr>
                <w:szCs w:val="28"/>
              </w:rPr>
              <w:t xml:space="preserve"> «</w:t>
            </w:r>
            <w:proofErr w:type="spellStart"/>
            <w:r>
              <w:rPr>
                <w:szCs w:val="28"/>
              </w:rPr>
              <w:t>Інвест</w:t>
            </w:r>
            <w:proofErr w:type="spellEnd"/>
            <w:r>
              <w:rPr>
                <w:szCs w:val="28"/>
              </w:rPr>
              <w:t xml:space="preserve"> Альянс</w:t>
            </w:r>
            <w:r w:rsidRPr="00876594">
              <w:rPr>
                <w:szCs w:val="28"/>
              </w:rPr>
              <w:t>»</w:t>
            </w:r>
            <w:r w:rsidRPr="00876594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дозволу </w:t>
            </w:r>
            <w:r w:rsidRPr="00876594">
              <w:rPr>
                <w:b w:val="0"/>
                <w:szCs w:val="28"/>
              </w:rPr>
              <w:t xml:space="preserve">на складання </w:t>
            </w:r>
            <w:proofErr w:type="spellStart"/>
            <w:r w:rsidRPr="00876594">
              <w:rPr>
                <w:b w:val="0"/>
                <w:szCs w:val="28"/>
              </w:rPr>
              <w:t>про</w:t>
            </w:r>
            <w:r>
              <w:rPr>
                <w:b w:val="0"/>
                <w:szCs w:val="28"/>
              </w:rPr>
              <w:t>є</w:t>
            </w:r>
            <w:r w:rsidRPr="00876594">
              <w:rPr>
                <w:b w:val="0"/>
                <w:szCs w:val="28"/>
              </w:rPr>
              <w:t>кту</w:t>
            </w:r>
            <w:proofErr w:type="spellEnd"/>
            <w:r w:rsidRPr="00876594">
              <w:rPr>
                <w:b w:val="0"/>
                <w:szCs w:val="28"/>
              </w:rPr>
              <w:t xml:space="preserve"> відведення земельно</w:t>
            </w:r>
            <w:r>
              <w:rPr>
                <w:b w:val="0"/>
                <w:szCs w:val="28"/>
              </w:rPr>
              <w:t>ї ділянки за рахунок   земель  запасу міста, орієнтовною площею 2,4000</w:t>
            </w:r>
            <w:r w:rsidRPr="00876594">
              <w:rPr>
                <w:b w:val="0"/>
                <w:szCs w:val="28"/>
              </w:rPr>
              <w:t>га в оренду терміном</w:t>
            </w:r>
            <w:r>
              <w:rPr>
                <w:b w:val="0"/>
                <w:szCs w:val="28"/>
              </w:rPr>
              <w:t xml:space="preserve"> </w:t>
            </w:r>
            <w:r w:rsidRPr="00876594">
              <w:rPr>
                <w:b w:val="0"/>
                <w:szCs w:val="28"/>
              </w:rPr>
              <w:t xml:space="preserve"> на </w:t>
            </w:r>
            <w:r>
              <w:rPr>
                <w:b w:val="0"/>
                <w:szCs w:val="28"/>
              </w:rPr>
              <w:t xml:space="preserve"> 49</w:t>
            </w:r>
            <w:r w:rsidRPr="00876594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(сорок  дев’ять) </w:t>
            </w:r>
            <w:r w:rsidRPr="00876594">
              <w:rPr>
                <w:b w:val="0"/>
                <w:szCs w:val="28"/>
              </w:rPr>
              <w:t xml:space="preserve">років </w:t>
            </w:r>
            <w:r>
              <w:rPr>
                <w:b w:val="0"/>
                <w:szCs w:val="28"/>
              </w:rPr>
              <w:t xml:space="preserve">  </w:t>
            </w:r>
            <w:r w:rsidRPr="00876594">
              <w:rPr>
                <w:szCs w:val="28"/>
              </w:rPr>
              <w:t xml:space="preserve">для розміщення </w:t>
            </w:r>
            <w:r>
              <w:rPr>
                <w:szCs w:val="28"/>
              </w:rPr>
              <w:t>та експлуатації будівель і споруд автомобільного транспорту та дорожнього господарства</w:t>
            </w:r>
            <w:r w:rsidRPr="00876594">
              <w:rPr>
                <w:szCs w:val="28"/>
              </w:rPr>
              <w:t xml:space="preserve"> </w:t>
            </w:r>
            <w:r w:rsidRPr="00876594">
              <w:rPr>
                <w:b w:val="0"/>
                <w:szCs w:val="28"/>
              </w:rPr>
              <w:t xml:space="preserve">(код </w:t>
            </w:r>
            <w:r>
              <w:rPr>
                <w:b w:val="0"/>
                <w:szCs w:val="28"/>
              </w:rPr>
              <w:t>12.04</w:t>
            </w:r>
            <w:r w:rsidRPr="00876594">
              <w:rPr>
                <w:b w:val="0"/>
                <w:szCs w:val="28"/>
              </w:rPr>
              <w:t>)</w:t>
            </w:r>
            <w:r>
              <w:rPr>
                <w:b w:val="0"/>
                <w:szCs w:val="28"/>
              </w:rPr>
              <w:t xml:space="preserve"> за </w:t>
            </w:r>
            <w:proofErr w:type="spellStart"/>
            <w:r>
              <w:rPr>
                <w:b w:val="0"/>
                <w:szCs w:val="28"/>
              </w:rPr>
              <w:t>адресою</w:t>
            </w:r>
            <w:proofErr w:type="spellEnd"/>
            <w:r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від в</w:t>
            </w:r>
            <w:r w:rsidRPr="00876594">
              <w:rPr>
                <w:szCs w:val="28"/>
              </w:rPr>
              <w:t xml:space="preserve">ул. </w:t>
            </w:r>
            <w:proofErr w:type="spellStart"/>
            <w:r>
              <w:rPr>
                <w:szCs w:val="28"/>
              </w:rPr>
              <w:t>Калинівської</w:t>
            </w:r>
            <w:proofErr w:type="spellEnd"/>
            <w:r>
              <w:rPr>
                <w:szCs w:val="28"/>
              </w:rPr>
              <w:t xml:space="preserve">, 13-А до вул. </w:t>
            </w:r>
            <w:proofErr w:type="spellStart"/>
            <w:r>
              <w:rPr>
                <w:szCs w:val="28"/>
              </w:rPr>
              <w:t>Калинівської</w:t>
            </w:r>
            <w:proofErr w:type="spellEnd"/>
            <w:r>
              <w:rPr>
                <w:szCs w:val="28"/>
              </w:rPr>
              <w:t xml:space="preserve">, 13-В </w:t>
            </w:r>
            <w:r>
              <w:rPr>
                <w:b w:val="0"/>
                <w:szCs w:val="28"/>
              </w:rPr>
              <w:t xml:space="preserve">(Фрунзе Н.Ш.,              </w:t>
            </w:r>
            <w:proofErr w:type="spellStart"/>
            <w:r>
              <w:rPr>
                <w:b w:val="0"/>
                <w:szCs w:val="28"/>
              </w:rPr>
              <w:t>Середюк</w:t>
            </w:r>
            <w:proofErr w:type="spellEnd"/>
            <w:r>
              <w:rPr>
                <w:b w:val="0"/>
                <w:szCs w:val="28"/>
              </w:rPr>
              <w:t xml:space="preserve"> В.Б.)</w:t>
            </w:r>
          </w:p>
          <w:p w:rsidR="00C33EE6" w:rsidRDefault="00C33EE6" w:rsidP="00EA0934">
            <w:pPr>
              <w:pStyle w:val="3"/>
              <w:contextualSpacing/>
              <w:jc w:val="both"/>
              <w:rPr>
                <w:b w:val="0"/>
                <w:sz w:val="12"/>
                <w:szCs w:val="12"/>
              </w:rPr>
            </w:pPr>
          </w:p>
          <w:p w:rsidR="00EA0934" w:rsidRDefault="00EA0934" w:rsidP="00EA0934">
            <w:pPr>
              <w:pStyle w:val="3"/>
              <w:contextualSpacing/>
              <w:jc w:val="both"/>
              <w:rPr>
                <w:b w:val="0"/>
                <w:sz w:val="12"/>
                <w:szCs w:val="12"/>
              </w:rPr>
            </w:pPr>
          </w:p>
          <w:p w:rsidR="00EA0934" w:rsidRPr="001C6E8F" w:rsidRDefault="00EA0934" w:rsidP="00EA0934">
            <w:pPr>
              <w:pStyle w:val="3"/>
              <w:contextualSpacing/>
              <w:jc w:val="both"/>
              <w:rPr>
                <w:b w:val="0"/>
                <w:sz w:val="12"/>
                <w:szCs w:val="12"/>
              </w:rPr>
            </w:pPr>
          </w:p>
          <w:p w:rsidR="00C33EE6" w:rsidRPr="00AE37A8" w:rsidRDefault="00C33EE6" w:rsidP="00EA0934">
            <w:pPr>
              <w:pStyle w:val="3"/>
              <w:contextualSpacing/>
              <w:jc w:val="both"/>
              <w:rPr>
                <w:szCs w:val="28"/>
              </w:rPr>
            </w:pPr>
            <w:r w:rsidRPr="00C33EE6">
              <w:rPr>
                <w:b w:val="0"/>
                <w:szCs w:val="28"/>
              </w:rPr>
              <w:t>Рекомендувати Чернівецькій міській раді</w:t>
            </w:r>
            <w:r>
              <w:rPr>
                <w:szCs w:val="28"/>
              </w:rPr>
              <w:t xml:space="preserve"> зняти з розгляду  пункт 1.8 </w:t>
            </w:r>
            <w:proofErr w:type="spellStart"/>
            <w:r>
              <w:rPr>
                <w:b w:val="0"/>
                <w:szCs w:val="28"/>
              </w:rPr>
              <w:t>проєкту</w:t>
            </w:r>
            <w:proofErr w:type="spellEnd"/>
            <w:r>
              <w:rPr>
                <w:b w:val="0"/>
                <w:szCs w:val="28"/>
              </w:rPr>
              <w:t xml:space="preserve"> рішення міської ради</w:t>
            </w:r>
            <w:r w:rsidRPr="00AE37A8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щодо надання </w:t>
            </w:r>
            <w:r w:rsidRPr="00DC101B">
              <w:rPr>
                <w:szCs w:val="28"/>
              </w:rPr>
              <w:t>м</w:t>
            </w:r>
            <w:r>
              <w:rPr>
                <w:szCs w:val="28"/>
              </w:rPr>
              <w:t>алому приватному підприємству</w:t>
            </w:r>
            <w:r w:rsidRPr="00876594">
              <w:rPr>
                <w:szCs w:val="28"/>
              </w:rPr>
              <w:t xml:space="preserve"> «</w:t>
            </w:r>
            <w:r>
              <w:rPr>
                <w:szCs w:val="28"/>
              </w:rPr>
              <w:t>Кордо</w:t>
            </w:r>
            <w:r w:rsidRPr="00876594">
              <w:rPr>
                <w:szCs w:val="28"/>
              </w:rPr>
              <w:t>»</w:t>
            </w:r>
            <w:r>
              <w:rPr>
                <w:b w:val="0"/>
                <w:szCs w:val="28"/>
              </w:rPr>
              <w:t xml:space="preserve"> дозволу </w:t>
            </w:r>
            <w:r w:rsidRPr="00876594">
              <w:rPr>
                <w:b w:val="0"/>
                <w:szCs w:val="28"/>
              </w:rPr>
              <w:t>на</w:t>
            </w:r>
            <w:r>
              <w:rPr>
                <w:b w:val="0"/>
                <w:szCs w:val="28"/>
              </w:rPr>
              <w:t xml:space="preserve"> </w:t>
            </w:r>
            <w:r w:rsidRPr="00876594">
              <w:rPr>
                <w:b w:val="0"/>
                <w:szCs w:val="28"/>
              </w:rPr>
              <w:t xml:space="preserve">складання </w:t>
            </w:r>
            <w:proofErr w:type="spellStart"/>
            <w:r w:rsidRPr="00876594">
              <w:rPr>
                <w:b w:val="0"/>
                <w:szCs w:val="28"/>
              </w:rPr>
              <w:t>про</w:t>
            </w:r>
            <w:r>
              <w:rPr>
                <w:b w:val="0"/>
                <w:szCs w:val="28"/>
              </w:rPr>
              <w:t>є</w:t>
            </w:r>
            <w:r w:rsidRPr="00876594">
              <w:rPr>
                <w:b w:val="0"/>
                <w:szCs w:val="28"/>
              </w:rPr>
              <w:t>кту</w:t>
            </w:r>
            <w:proofErr w:type="spellEnd"/>
            <w:r w:rsidRPr="00876594">
              <w:rPr>
                <w:b w:val="0"/>
                <w:szCs w:val="28"/>
              </w:rPr>
              <w:t xml:space="preserve"> відведення </w:t>
            </w:r>
            <w:r>
              <w:rPr>
                <w:b w:val="0"/>
                <w:szCs w:val="28"/>
              </w:rPr>
              <w:t xml:space="preserve">                   </w:t>
            </w:r>
            <w:r w:rsidRPr="00876594">
              <w:rPr>
                <w:b w:val="0"/>
                <w:szCs w:val="28"/>
              </w:rPr>
              <w:t>земельно</w:t>
            </w:r>
            <w:r>
              <w:rPr>
                <w:b w:val="0"/>
                <w:szCs w:val="28"/>
              </w:rPr>
              <w:t xml:space="preserve">ї ділянки за рахунок  земель запасу міста, </w:t>
            </w:r>
            <w:r>
              <w:rPr>
                <w:b w:val="0"/>
                <w:szCs w:val="28"/>
              </w:rPr>
              <w:lastRenderedPageBreak/>
              <w:t>орієнтовною площею 4,4000</w:t>
            </w:r>
            <w:r w:rsidRPr="00876594">
              <w:rPr>
                <w:b w:val="0"/>
                <w:szCs w:val="28"/>
              </w:rPr>
              <w:t>га  в оренду терміном</w:t>
            </w:r>
            <w:r>
              <w:rPr>
                <w:b w:val="0"/>
                <w:szCs w:val="28"/>
              </w:rPr>
              <w:t xml:space="preserve"> </w:t>
            </w:r>
            <w:r w:rsidRPr="00876594">
              <w:rPr>
                <w:b w:val="0"/>
                <w:szCs w:val="28"/>
              </w:rPr>
              <w:t xml:space="preserve">на </w:t>
            </w:r>
            <w:r>
              <w:rPr>
                <w:b w:val="0"/>
                <w:szCs w:val="28"/>
              </w:rPr>
              <w:t>49</w:t>
            </w:r>
            <w:r w:rsidRPr="00876594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(сорок дев’ять) </w:t>
            </w:r>
            <w:r w:rsidRPr="00876594">
              <w:rPr>
                <w:b w:val="0"/>
                <w:szCs w:val="28"/>
              </w:rPr>
              <w:t xml:space="preserve">років </w:t>
            </w:r>
            <w:r w:rsidRPr="00876594">
              <w:rPr>
                <w:szCs w:val="28"/>
              </w:rPr>
              <w:t xml:space="preserve">для розміщення </w:t>
            </w:r>
            <w:r>
              <w:rPr>
                <w:szCs w:val="28"/>
              </w:rPr>
              <w:t>та експлуатації  будівель і споруд автомобільного транспорту та дорожнього господарства</w:t>
            </w:r>
            <w:r w:rsidRPr="00876594">
              <w:rPr>
                <w:szCs w:val="28"/>
              </w:rPr>
              <w:t xml:space="preserve"> </w:t>
            </w:r>
            <w:r w:rsidRPr="00876594">
              <w:rPr>
                <w:b w:val="0"/>
                <w:szCs w:val="28"/>
              </w:rPr>
              <w:t xml:space="preserve">(код </w:t>
            </w:r>
            <w:r>
              <w:rPr>
                <w:b w:val="0"/>
                <w:szCs w:val="28"/>
              </w:rPr>
              <w:t>12.04</w:t>
            </w:r>
            <w:r w:rsidRPr="00876594">
              <w:rPr>
                <w:b w:val="0"/>
                <w:szCs w:val="28"/>
              </w:rPr>
              <w:t>)</w:t>
            </w:r>
            <w:r>
              <w:rPr>
                <w:b w:val="0"/>
                <w:szCs w:val="28"/>
              </w:rPr>
              <w:t xml:space="preserve"> за </w:t>
            </w:r>
            <w:proofErr w:type="spellStart"/>
            <w:r>
              <w:rPr>
                <w:b w:val="0"/>
                <w:szCs w:val="28"/>
              </w:rPr>
              <w:t>адресою</w:t>
            </w:r>
            <w:proofErr w:type="spellEnd"/>
            <w:r>
              <w:rPr>
                <w:b w:val="0"/>
                <w:szCs w:val="28"/>
              </w:rPr>
              <w:t xml:space="preserve"> </w:t>
            </w:r>
            <w:r w:rsidRPr="000E3119">
              <w:rPr>
                <w:szCs w:val="28"/>
              </w:rPr>
              <w:t>від</w:t>
            </w:r>
            <w:r>
              <w:rPr>
                <w:szCs w:val="28"/>
              </w:rPr>
              <w:t xml:space="preserve"> </w:t>
            </w:r>
            <w:r w:rsidRPr="00876594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876594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Калинівської</w:t>
            </w:r>
            <w:proofErr w:type="spellEnd"/>
            <w:r>
              <w:rPr>
                <w:szCs w:val="28"/>
              </w:rPr>
              <w:t xml:space="preserve">, 13-Б до   вул. </w:t>
            </w:r>
            <w:proofErr w:type="spellStart"/>
            <w:r>
              <w:rPr>
                <w:szCs w:val="28"/>
              </w:rPr>
              <w:t>Калинівської</w:t>
            </w:r>
            <w:proofErr w:type="spellEnd"/>
            <w:r>
              <w:rPr>
                <w:szCs w:val="28"/>
              </w:rPr>
              <w:t>, 13-В</w:t>
            </w:r>
            <w:r w:rsidRPr="00876594">
              <w:rPr>
                <w:b w:val="0"/>
                <w:bCs/>
              </w:rPr>
              <w:t xml:space="preserve"> </w:t>
            </w:r>
            <w:r>
              <w:rPr>
                <w:b w:val="0"/>
                <w:szCs w:val="28"/>
              </w:rPr>
              <w:t xml:space="preserve">(Фрунзе Н.Ш., </w:t>
            </w:r>
            <w:proofErr w:type="spellStart"/>
            <w:r>
              <w:rPr>
                <w:b w:val="0"/>
                <w:szCs w:val="28"/>
              </w:rPr>
              <w:t>Середюк</w:t>
            </w:r>
            <w:proofErr w:type="spellEnd"/>
            <w:r>
              <w:rPr>
                <w:b w:val="0"/>
                <w:szCs w:val="28"/>
              </w:rPr>
              <w:t xml:space="preserve"> В.Б.)</w:t>
            </w:r>
          </w:p>
          <w:p w:rsidR="00C33EE6" w:rsidRPr="006E61CF" w:rsidRDefault="00C33EE6" w:rsidP="00EA0934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B5C29" w:rsidRDefault="003B5C29" w:rsidP="00EA09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C29" w:rsidRDefault="003B5C29" w:rsidP="00EA09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E61CF"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  <w:r w:rsidRPr="006E61CF">
        <w:rPr>
          <w:rFonts w:ascii="Times New Roman" w:hAnsi="Times New Roman" w:cs="Times New Roman"/>
          <w:b/>
          <w:bCs/>
          <w:sz w:val="28"/>
          <w:szCs w:val="28"/>
        </w:rPr>
        <w:t xml:space="preserve">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26</w:t>
      </w:r>
    </w:p>
    <w:p w:rsidR="003B5C29" w:rsidRPr="003B5C29" w:rsidRDefault="003B5C29" w:rsidP="00EA09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B5C29"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  <w:t>Про розгляд звернень юридичних осіб та громадян щодо надання дозволів на зміну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3B5C29" w:rsidRPr="006E61CF" w:rsidTr="004A61C8">
        <w:trPr>
          <w:tblCellSpacing w:w="0" w:type="dxa"/>
          <w:jc w:val="center"/>
        </w:trPr>
        <w:tc>
          <w:tcPr>
            <w:tcW w:w="3644" w:type="dxa"/>
          </w:tcPr>
          <w:p w:rsidR="003B5C29" w:rsidRPr="00F50C65" w:rsidRDefault="003B5C29" w:rsidP="00EA093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Виконавчий комітет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</w:tcPr>
          <w:p w:rsidR="007027F2" w:rsidRDefault="007027F2" w:rsidP="00EA0934">
            <w:pPr>
              <w:pStyle w:val="3"/>
              <w:contextualSpacing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Погодити </w:t>
            </w:r>
            <w:proofErr w:type="spellStart"/>
            <w:r>
              <w:rPr>
                <w:b w:val="0"/>
                <w:szCs w:val="28"/>
              </w:rPr>
              <w:t>проєкт</w:t>
            </w:r>
            <w:proofErr w:type="spellEnd"/>
            <w:r>
              <w:rPr>
                <w:b w:val="0"/>
                <w:szCs w:val="28"/>
              </w:rPr>
              <w:t xml:space="preserve"> рішення </w:t>
            </w:r>
            <w:r>
              <w:rPr>
                <w:b w:val="0"/>
              </w:rPr>
              <w:t>з урахуванням заяв щодо зняття з розгляду:</w:t>
            </w:r>
          </w:p>
          <w:p w:rsidR="007027F2" w:rsidRPr="0023508F" w:rsidRDefault="007027F2" w:rsidP="00EA0934">
            <w:pPr>
              <w:pStyle w:val="3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Пункту 1.4 </w:t>
            </w:r>
            <w:r>
              <w:rPr>
                <w:b w:val="0"/>
                <w:szCs w:val="28"/>
              </w:rPr>
              <w:t xml:space="preserve"> стосовно надання </w:t>
            </w:r>
            <w:r w:rsidRPr="0071759A">
              <w:rPr>
                <w:szCs w:val="28"/>
              </w:rPr>
              <w:t>о</w:t>
            </w:r>
            <w:r w:rsidRPr="00A8658D">
              <w:rPr>
                <w:bCs/>
              </w:rPr>
              <w:t xml:space="preserve">бслуговуючому кооперативу житлово-будівельному </w:t>
            </w:r>
            <w:proofErr w:type="spellStart"/>
            <w:r w:rsidRPr="00A8658D">
              <w:rPr>
                <w:bCs/>
              </w:rPr>
              <w:t>коопера</w:t>
            </w:r>
            <w:r w:rsidR="00EA0934">
              <w:rPr>
                <w:bCs/>
              </w:rPr>
              <w:t>-</w:t>
            </w:r>
            <w:r w:rsidRPr="00A8658D">
              <w:rPr>
                <w:bCs/>
              </w:rPr>
              <w:t>тиву</w:t>
            </w:r>
            <w:proofErr w:type="spellEnd"/>
            <w:r w:rsidRPr="00A8658D">
              <w:rPr>
                <w:bCs/>
              </w:rPr>
              <w:t xml:space="preserve"> «Зоряний-5» </w:t>
            </w:r>
            <w:proofErr w:type="spellStart"/>
            <w:r w:rsidRPr="00A8658D">
              <w:rPr>
                <w:b w:val="0"/>
              </w:rPr>
              <w:t>дозв</w:t>
            </w:r>
            <w:r>
              <w:rPr>
                <w:b w:val="0"/>
              </w:rPr>
              <w:t>оду</w:t>
            </w:r>
            <w:proofErr w:type="spellEnd"/>
            <w:r w:rsidRPr="00A8658D">
              <w:rPr>
                <w:b w:val="0"/>
              </w:rPr>
              <w:t xml:space="preserve"> на складання </w:t>
            </w:r>
            <w:proofErr w:type="spellStart"/>
            <w:r w:rsidRPr="00A8658D">
              <w:rPr>
                <w:b w:val="0"/>
              </w:rPr>
              <w:t>про</w:t>
            </w:r>
            <w:r>
              <w:rPr>
                <w:b w:val="0"/>
              </w:rPr>
              <w:t>є</w:t>
            </w:r>
            <w:r w:rsidRPr="00A8658D">
              <w:rPr>
                <w:b w:val="0"/>
              </w:rPr>
              <w:t>кту</w:t>
            </w:r>
            <w:proofErr w:type="spellEnd"/>
            <w:r w:rsidRPr="00A8658D">
              <w:rPr>
                <w:b w:val="0"/>
              </w:rPr>
              <w:t xml:space="preserve"> відведення </w:t>
            </w:r>
            <w:r>
              <w:rPr>
                <w:b w:val="0"/>
              </w:rPr>
              <w:t>зі</w:t>
            </w:r>
            <w:r w:rsidRPr="00A8658D">
              <w:rPr>
                <w:b w:val="0"/>
              </w:rPr>
              <w:t xml:space="preserve"> змін</w:t>
            </w:r>
            <w:r>
              <w:rPr>
                <w:b w:val="0"/>
              </w:rPr>
              <w:t>и</w:t>
            </w:r>
            <w:r w:rsidRPr="00A8658D">
              <w:rPr>
                <w:b w:val="0"/>
              </w:rPr>
              <w:t xml:space="preserve"> цільового</w:t>
            </w:r>
            <w:r>
              <w:rPr>
                <w:b w:val="0"/>
              </w:rPr>
              <w:t xml:space="preserve"> </w:t>
            </w:r>
            <w:r w:rsidRPr="00A8658D">
              <w:rPr>
                <w:b w:val="0"/>
              </w:rPr>
              <w:t>призначення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із</w:t>
            </w:r>
            <w:r w:rsidRPr="00A8658D">
              <w:rPr>
                <w:b w:val="0"/>
                <w:szCs w:val="28"/>
              </w:rPr>
              <w:t xml:space="preserve"> «для будівництва та обслуговування багатоквартирного житлового  будинку»</w:t>
            </w:r>
            <w:r>
              <w:rPr>
                <w:b w:val="0"/>
                <w:szCs w:val="28"/>
              </w:rPr>
              <w:t xml:space="preserve"> </w:t>
            </w:r>
            <w:r w:rsidRPr="00A8658D">
              <w:rPr>
                <w:b w:val="0"/>
                <w:szCs w:val="28"/>
              </w:rPr>
              <w:t>(код</w:t>
            </w:r>
            <w:r>
              <w:rPr>
                <w:b w:val="0"/>
                <w:szCs w:val="28"/>
              </w:rPr>
              <w:t xml:space="preserve">  </w:t>
            </w:r>
            <w:r w:rsidRPr="00A8658D">
              <w:rPr>
                <w:b w:val="0"/>
                <w:szCs w:val="28"/>
              </w:rPr>
              <w:t>02.03)</w:t>
            </w:r>
            <w:r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на</w:t>
            </w:r>
            <w:r w:rsidRPr="00A8658D">
              <w:rPr>
                <w:b w:val="0"/>
                <w:szCs w:val="28"/>
              </w:rPr>
              <w:t xml:space="preserve"> «для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прибутку)» (код 03.10),</w:t>
            </w:r>
            <w:r w:rsidRPr="00A8658D">
              <w:rPr>
                <w:b w:val="0"/>
              </w:rPr>
              <w:t xml:space="preserve"> </w:t>
            </w:r>
            <w:r w:rsidRPr="00A8658D">
              <w:rPr>
                <w:b w:val="0"/>
                <w:bCs/>
              </w:rPr>
              <w:t xml:space="preserve">орендованої у Чернівецької міської ради до 15.12.2022р. земельної ділянки, площею 0,4995га за </w:t>
            </w:r>
            <w:proofErr w:type="spellStart"/>
            <w:r w:rsidRPr="00A8658D">
              <w:rPr>
                <w:b w:val="0"/>
                <w:bCs/>
              </w:rPr>
              <w:t>адресою</w:t>
            </w:r>
            <w:proofErr w:type="spellEnd"/>
            <w:r w:rsidRPr="00A8658D">
              <w:rPr>
                <w:b w:val="0"/>
                <w:bCs/>
              </w:rPr>
              <w:t xml:space="preserve"> </w:t>
            </w:r>
            <w:r w:rsidRPr="00A8658D">
              <w:rPr>
                <w:bCs/>
              </w:rPr>
              <w:t>вул. Героїв Майдану, 20</w:t>
            </w:r>
            <w:r>
              <w:rPr>
                <w:bCs/>
              </w:rPr>
              <w:t>.</w:t>
            </w:r>
          </w:p>
          <w:p w:rsidR="007027F2" w:rsidRPr="00943B48" w:rsidRDefault="007027F2" w:rsidP="00EA0934">
            <w:pPr>
              <w:pStyle w:val="3"/>
              <w:contextualSpacing/>
              <w:jc w:val="both"/>
              <w:rPr>
                <w:b w:val="0"/>
                <w:szCs w:val="28"/>
              </w:rPr>
            </w:pPr>
          </w:p>
          <w:p w:rsidR="003B5C29" w:rsidRPr="006E61CF" w:rsidRDefault="007027F2" w:rsidP="00A547CE">
            <w:pPr>
              <w:pStyle w:val="3"/>
              <w:contextualSpacing/>
              <w:jc w:val="both"/>
              <w:rPr>
                <w:bCs/>
                <w:color w:val="000000"/>
                <w:szCs w:val="28"/>
              </w:rPr>
            </w:pPr>
            <w:r>
              <w:rPr>
                <w:szCs w:val="28"/>
              </w:rPr>
              <w:t xml:space="preserve">Пункту 2.2 </w:t>
            </w:r>
            <w:proofErr w:type="spellStart"/>
            <w:r>
              <w:rPr>
                <w:b w:val="0"/>
                <w:szCs w:val="28"/>
              </w:rPr>
              <w:t>проєкту</w:t>
            </w:r>
            <w:proofErr w:type="spellEnd"/>
            <w:r>
              <w:rPr>
                <w:b w:val="0"/>
                <w:szCs w:val="28"/>
              </w:rPr>
              <w:t xml:space="preserve"> рішення стосовно відмови  </w:t>
            </w:r>
            <w:proofErr w:type="spellStart"/>
            <w:r w:rsidRPr="00430388">
              <w:rPr>
                <w:szCs w:val="28"/>
              </w:rPr>
              <w:t>Тимчук</w:t>
            </w:r>
            <w:proofErr w:type="spellEnd"/>
            <w:r w:rsidRPr="00430388">
              <w:rPr>
                <w:szCs w:val="28"/>
              </w:rPr>
              <w:t xml:space="preserve"> Тетяні Анатоліївні </w:t>
            </w:r>
            <w:r w:rsidRPr="00430388">
              <w:rPr>
                <w:b w:val="0"/>
                <w:szCs w:val="28"/>
              </w:rPr>
              <w:t xml:space="preserve"> у наданні дозволу на складання </w:t>
            </w:r>
            <w:proofErr w:type="spellStart"/>
            <w:r w:rsidRPr="00430388">
              <w:rPr>
                <w:b w:val="0"/>
                <w:szCs w:val="28"/>
              </w:rPr>
              <w:t>про</w:t>
            </w:r>
            <w:r>
              <w:rPr>
                <w:b w:val="0"/>
                <w:szCs w:val="28"/>
              </w:rPr>
              <w:t>є</w:t>
            </w:r>
            <w:r w:rsidRPr="00430388">
              <w:rPr>
                <w:b w:val="0"/>
                <w:szCs w:val="28"/>
              </w:rPr>
              <w:t>кту</w:t>
            </w:r>
            <w:proofErr w:type="spellEnd"/>
            <w:r w:rsidRPr="00430388">
              <w:rPr>
                <w:b w:val="0"/>
                <w:szCs w:val="28"/>
              </w:rPr>
              <w:t xml:space="preserve">   відведення   по   зміні   цільового призначення </w:t>
            </w:r>
            <w:r w:rsidRPr="00430388">
              <w:rPr>
                <w:b w:val="0"/>
                <w:bCs/>
                <w:szCs w:val="28"/>
              </w:rPr>
              <w:t xml:space="preserve">орендованої у Чернівецької міської ради земельної ділянки, площею 0,0880га за </w:t>
            </w:r>
            <w:proofErr w:type="spellStart"/>
            <w:r w:rsidRPr="00430388">
              <w:rPr>
                <w:b w:val="0"/>
                <w:bCs/>
                <w:szCs w:val="28"/>
              </w:rPr>
              <w:t>адресою</w:t>
            </w:r>
            <w:proofErr w:type="spellEnd"/>
            <w:r w:rsidRPr="00430388">
              <w:rPr>
                <w:b w:val="0"/>
                <w:bCs/>
                <w:szCs w:val="28"/>
              </w:rPr>
              <w:t xml:space="preserve"> вул. Садгірська,20, із «</w:t>
            </w:r>
            <w:r w:rsidRPr="00430388">
              <w:rPr>
                <w:b w:val="0"/>
                <w:szCs w:val="28"/>
              </w:rPr>
              <w:t>для обслуговування житлового будинку, господарських будівель і споруд</w:t>
            </w:r>
            <w:r>
              <w:rPr>
                <w:b w:val="0"/>
                <w:szCs w:val="28"/>
              </w:rPr>
              <w:t xml:space="preserve"> </w:t>
            </w:r>
            <w:r w:rsidRPr="00430388">
              <w:rPr>
                <w:b w:val="0"/>
                <w:szCs w:val="28"/>
              </w:rPr>
              <w:t>(без права забудови)» (код 02.01) на «для будівництва обслуговування багатоквартирного житлового будинку (код 02.03)»</w:t>
            </w:r>
            <w:r>
              <w:rPr>
                <w:b w:val="0"/>
                <w:bCs/>
              </w:rPr>
              <w:t>.</w:t>
            </w:r>
          </w:p>
        </w:tc>
      </w:tr>
    </w:tbl>
    <w:p w:rsidR="00F218E0" w:rsidRDefault="00F218E0" w:rsidP="001D6D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3EE6" w:rsidRDefault="00F218E0" w:rsidP="001D6D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E61CF">
        <w:rPr>
          <w:rFonts w:ascii="Times New Roman" w:hAnsi="Times New Roman" w:cs="Times New Roman"/>
          <w:b/>
          <w:bCs/>
          <w:sz w:val="28"/>
          <w:szCs w:val="28"/>
        </w:rPr>
        <w:t>Проєкт</w:t>
      </w:r>
      <w:proofErr w:type="spellEnd"/>
      <w:r w:rsidRPr="006E61CF">
        <w:rPr>
          <w:rFonts w:ascii="Times New Roman" w:hAnsi="Times New Roman" w:cs="Times New Roman"/>
          <w:b/>
          <w:bCs/>
          <w:sz w:val="28"/>
          <w:szCs w:val="28"/>
        </w:rPr>
        <w:t xml:space="preserve">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27</w:t>
      </w:r>
    </w:p>
    <w:p w:rsidR="00F218E0" w:rsidRPr="00F218E0" w:rsidRDefault="00F218E0" w:rsidP="001D6D19">
      <w:pPr>
        <w:jc w:val="center"/>
        <w:rPr>
          <w:i/>
        </w:rPr>
      </w:pPr>
      <w:r w:rsidRPr="00F218E0"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  <w:lastRenderedPageBreak/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F218E0" w:rsidRPr="006E61CF" w:rsidTr="00ED102C">
        <w:trPr>
          <w:tblCellSpacing w:w="0" w:type="dxa"/>
          <w:jc w:val="center"/>
        </w:trPr>
        <w:tc>
          <w:tcPr>
            <w:tcW w:w="3644" w:type="dxa"/>
          </w:tcPr>
          <w:p w:rsidR="00F218E0" w:rsidRPr="00F50C65" w:rsidRDefault="00F218E0" w:rsidP="00ED102C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</w:tcPr>
          <w:p w:rsidR="00F218E0" w:rsidRPr="00AE37A8" w:rsidRDefault="00F218E0" w:rsidP="00ED102C">
            <w:pPr>
              <w:pStyle w:val="3"/>
              <w:contextualSpacing/>
              <w:jc w:val="both"/>
              <w:rPr>
                <w:szCs w:val="28"/>
              </w:rPr>
            </w:pPr>
            <w:r w:rsidRPr="00F218E0">
              <w:rPr>
                <w:szCs w:val="28"/>
              </w:rPr>
              <w:t>Пункт 2.2</w:t>
            </w:r>
            <w:r>
              <w:rPr>
                <w:b w:val="0"/>
                <w:szCs w:val="28"/>
              </w:rPr>
              <w:t xml:space="preserve"> – надати терміном на 5 років з 01.03.2020р.</w:t>
            </w:r>
          </w:p>
          <w:p w:rsidR="00F218E0" w:rsidRPr="006E61CF" w:rsidRDefault="00F218E0" w:rsidP="00ED102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218E0" w:rsidRDefault="00F218E0" w:rsidP="001D6D19">
      <w:pPr>
        <w:jc w:val="center"/>
        <w:rPr>
          <w:i/>
        </w:rPr>
      </w:pPr>
    </w:p>
    <w:p w:rsidR="00F218E0" w:rsidRPr="00C33EE6" w:rsidRDefault="00F218E0" w:rsidP="001D6D19">
      <w:pPr>
        <w:jc w:val="center"/>
        <w:rPr>
          <w:i/>
        </w:rPr>
      </w:pPr>
    </w:p>
    <w:sectPr w:rsidR="00F218E0" w:rsidRPr="00C33EE6" w:rsidSect="008E7427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3D1" w:rsidRDefault="004B43D1" w:rsidP="00EA0934">
      <w:pPr>
        <w:spacing w:after="0" w:line="240" w:lineRule="auto"/>
      </w:pPr>
      <w:r>
        <w:separator/>
      </w:r>
    </w:p>
  </w:endnote>
  <w:endnote w:type="continuationSeparator" w:id="0">
    <w:p w:rsidR="004B43D1" w:rsidRDefault="004B43D1" w:rsidP="00EA0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3D1" w:rsidRDefault="004B43D1" w:rsidP="00EA0934">
      <w:pPr>
        <w:spacing w:after="0" w:line="240" w:lineRule="auto"/>
      </w:pPr>
      <w:r>
        <w:separator/>
      </w:r>
    </w:p>
  </w:footnote>
  <w:footnote w:type="continuationSeparator" w:id="0">
    <w:p w:rsidR="004B43D1" w:rsidRDefault="004B43D1" w:rsidP="00EA0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94919"/>
      <w:docPartObj>
        <w:docPartGallery w:val="Page Numbers (Top of Page)"/>
        <w:docPartUnique/>
      </w:docPartObj>
    </w:sdtPr>
    <w:sdtEndPr/>
    <w:sdtContent>
      <w:p w:rsidR="00EA0934" w:rsidRDefault="004B43D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8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A0934" w:rsidRDefault="00EA0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13E"/>
    <w:multiLevelType w:val="multilevel"/>
    <w:tmpl w:val="18EA28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D19"/>
    <w:rsid w:val="001D6D19"/>
    <w:rsid w:val="003B5C29"/>
    <w:rsid w:val="004A61C8"/>
    <w:rsid w:val="004B43D1"/>
    <w:rsid w:val="0053093D"/>
    <w:rsid w:val="005A1D03"/>
    <w:rsid w:val="006C48E7"/>
    <w:rsid w:val="007027F2"/>
    <w:rsid w:val="00767575"/>
    <w:rsid w:val="007D146B"/>
    <w:rsid w:val="008E7427"/>
    <w:rsid w:val="00A20C98"/>
    <w:rsid w:val="00A547CE"/>
    <w:rsid w:val="00B21A4D"/>
    <w:rsid w:val="00C30B27"/>
    <w:rsid w:val="00C33EE6"/>
    <w:rsid w:val="00EA0934"/>
    <w:rsid w:val="00EB18AC"/>
    <w:rsid w:val="00F218E0"/>
    <w:rsid w:val="00FA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AEFB36-DA03-48A5-A247-733AF634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D6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C33E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33EE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A09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0934"/>
  </w:style>
  <w:style w:type="paragraph" w:styleId="a6">
    <w:name w:val="footer"/>
    <w:basedOn w:val="a"/>
    <w:link w:val="a7"/>
    <w:uiPriority w:val="99"/>
    <w:semiHidden/>
    <w:unhideWhenUsed/>
    <w:rsid w:val="00EA09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0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4</cp:revision>
  <cp:lastPrinted>2020-02-07T11:41:00Z</cp:lastPrinted>
  <dcterms:created xsi:type="dcterms:W3CDTF">2020-02-24T12:24:00Z</dcterms:created>
  <dcterms:modified xsi:type="dcterms:W3CDTF">2020-02-24T12:31:00Z</dcterms:modified>
</cp:coreProperties>
</file>