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B2" w:rsidRPr="008B3952" w:rsidRDefault="004D32B2" w:rsidP="004D32B2">
      <w:pPr>
        <w:rPr>
          <w:b/>
          <w:sz w:val="36"/>
          <w:szCs w:val="36"/>
        </w:rPr>
      </w:pPr>
      <w:r w:rsidRPr="009C7B7E">
        <w:rPr>
          <w:b/>
          <w:sz w:val="36"/>
          <w:szCs w:val="36"/>
          <w:lang w:val="ru-RU"/>
        </w:rPr>
        <w:t xml:space="preserve">  </w:t>
      </w:r>
      <w:r>
        <w:rPr>
          <w:b/>
          <w:sz w:val="36"/>
          <w:szCs w:val="36"/>
        </w:rPr>
        <w:t xml:space="preserve">                                               </w:t>
      </w:r>
      <w:r w:rsidR="008211E5" w:rsidRPr="008B395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32B2" w:rsidRDefault="00292384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____</w:t>
      </w:r>
      <w:r w:rsidR="004D32B2" w:rsidRPr="009C7B7E">
        <w:rPr>
          <w:b/>
          <w:sz w:val="36"/>
          <w:szCs w:val="36"/>
          <w:lang w:val="ru-RU"/>
        </w:rPr>
        <w:t xml:space="preserve"> </w:t>
      </w:r>
      <w:r w:rsidR="004D32B2">
        <w:rPr>
          <w:b/>
          <w:sz w:val="36"/>
          <w:szCs w:val="36"/>
        </w:rPr>
        <w:t>сесія  V</w:t>
      </w:r>
      <w:r w:rsidR="004D32B2">
        <w:rPr>
          <w:b/>
          <w:sz w:val="36"/>
          <w:szCs w:val="36"/>
          <w:lang w:val="en-US"/>
        </w:rPr>
        <w:t>I</w:t>
      </w:r>
      <w:r w:rsidR="004D32B2">
        <w:rPr>
          <w:b/>
          <w:sz w:val="36"/>
          <w:szCs w:val="36"/>
        </w:rPr>
        <w:t>І скликання</w:t>
      </w:r>
    </w:p>
    <w:p w:rsidR="004D32B2" w:rsidRPr="00531F42" w:rsidRDefault="004D32B2" w:rsidP="004D32B2">
      <w:pPr>
        <w:pStyle w:val="3"/>
      </w:pPr>
      <w:r w:rsidRPr="00531F42">
        <w:t>Р  І  Ш  Е  Н  Н  Я</w:t>
      </w:r>
    </w:p>
    <w:p w:rsidR="004D32B2" w:rsidRDefault="004D32B2" w:rsidP="004D32B2"/>
    <w:p w:rsidR="004D32B2" w:rsidRDefault="004D32B2" w:rsidP="004D32B2">
      <w:pPr>
        <w:rPr>
          <w:sz w:val="28"/>
          <w:szCs w:val="28"/>
        </w:rPr>
      </w:pPr>
    </w:p>
    <w:p w:rsidR="004D32B2" w:rsidRDefault="008D3F58" w:rsidP="00292384">
      <w:pPr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28</w:t>
      </w:r>
      <w:r w:rsidR="00643A27">
        <w:rPr>
          <w:sz w:val="28"/>
          <w:szCs w:val="28"/>
          <w:lang w:val="en-US"/>
        </w:rPr>
        <w:t>.12.</w:t>
      </w:r>
      <w:r w:rsidR="004D32B2">
        <w:rPr>
          <w:sz w:val="28"/>
          <w:szCs w:val="28"/>
        </w:rPr>
        <w:t>201</w:t>
      </w:r>
      <w:r w:rsidR="00292384">
        <w:rPr>
          <w:sz w:val="28"/>
          <w:szCs w:val="28"/>
          <w:lang w:val="en-US"/>
        </w:rPr>
        <w:t>9</w:t>
      </w:r>
      <w:r w:rsidR="00643A27">
        <w:rPr>
          <w:sz w:val="28"/>
          <w:szCs w:val="28"/>
          <w:lang w:val="en-US"/>
        </w:rPr>
        <w:t xml:space="preserve"> </w:t>
      </w:r>
      <w:r w:rsidR="004D32B2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2041</w:t>
      </w:r>
      <w:r w:rsidR="00292384">
        <w:rPr>
          <w:sz w:val="28"/>
          <w:szCs w:val="28"/>
          <w:lang w:val="en-US"/>
        </w:rPr>
        <w:tab/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 w:val="28"/>
          <w:szCs w:val="28"/>
        </w:rPr>
        <w:t xml:space="preserve">       </w:t>
      </w:r>
      <w:r w:rsidR="000C4221">
        <w:rPr>
          <w:i/>
          <w:sz w:val="28"/>
          <w:szCs w:val="28"/>
        </w:rPr>
        <w:t xml:space="preserve">                            </w:t>
      </w:r>
      <w:r w:rsidR="004D32B2">
        <w:rPr>
          <w:sz w:val="28"/>
          <w:szCs w:val="28"/>
        </w:rPr>
        <w:t>м. Чернівці</w:t>
      </w:r>
    </w:p>
    <w:p w:rsidR="004D32B2" w:rsidRDefault="004D32B2" w:rsidP="004D32B2">
      <w:pPr>
        <w:pStyle w:val="5"/>
      </w:pPr>
    </w:p>
    <w:p w:rsidR="004D32B2" w:rsidRDefault="004D32B2" w:rsidP="004D32B2">
      <w:pPr>
        <w:pStyle w:val="5"/>
      </w:pPr>
      <w:bookmarkStart w:id="0" w:name="_GoBack"/>
      <w:r>
        <w:t xml:space="preserve">Про  план роботи Чернівецької міської ради  </w:t>
      </w:r>
    </w:p>
    <w:p w:rsidR="004D32B2" w:rsidRPr="009C7B7E" w:rsidRDefault="004D32B2" w:rsidP="004D32B2">
      <w:pPr>
        <w:pStyle w:val="5"/>
      </w:pPr>
      <w:r>
        <w:t xml:space="preserve">на </w:t>
      </w:r>
      <w:r w:rsidRPr="009C7B7E">
        <w:t>20</w:t>
      </w:r>
      <w:r w:rsidR="00292384" w:rsidRPr="008211E5">
        <w:t>20</w:t>
      </w:r>
      <w:r>
        <w:t xml:space="preserve"> рік</w:t>
      </w:r>
      <w:bookmarkEnd w:id="0"/>
    </w:p>
    <w:p w:rsidR="004D32B2" w:rsidRDefault="004D32B2" w:rsidP="004D32B2">
      <w:pPr>
        <w:pStyle w:val="a3"/>
        <w:tabs>
          <w:tab w:val="clear" w:pos="4153"/>
          <w:tab w:val="clear" w:pos="8306"/>
        </w:tabs>
        <w:rPr>
          <w:caps w:val="0"/>
          <w:sz w:val="28"/>
          <w:lang w:val="uk-UA"/>
        </w:rPr>
      </w:pPr>
    </w:p>
    <w:p w:rsidR="004D32B2" w:rsidRDefault="004D32B2" w:rsidP="004D32B2">
      <w:pPr>
        <w:jc w:val="both"/>
        <w:rPr>
          <w:sz w:val="28"/>
        </w:rPr>
      </w:pPr>
      <w:r>
        <w:tab/>
      </w:r>
      <w:r>
        <w:rPr>
          <w:sz w:val="28"/>
        </w:rPr>
        <w:t>Відповідно до  частини 1 пункту  7 статті  26</w:t>
      </w:r>
      <w:r w:rsidR="009934D5" w:rsidRPr="00613D8B">
        <w:rPr>
          <w:sz w:val="28"/>
        </w:rPr>
        <w:t xml:space="preserve"> </w:t>
      </w:r>
      <w:r>
        <w:rPr>
          <w:sz w:val="28"/>
        </w:rPr>
        <w:t>Закону України  «Про        місцеве  самоврядування  в Україні»</w:t>
      </w:r>
      <w:r w:rsidR="009934D5">
        <w:rPr>
          <w:sz w:val="28"/>
        </w:rPr>
        <w:t xml:space="preserve"> </w:t>
      </w:r>
      <w:r w:rsidRPr="00613D8B">
        <w:rPr>
          <w:sz w:val="28"/>
        </w:rPr>
        <w:t xml:space="preserve">та статті 29 Регламенту Чернівецької міської ради </w:t>
      </w:r>
      <w:r>
        <w:rPr>
          <w:sz w:val="28"/>
          <w:lang w:val="en-US"/>
        </w:rPr>
        <w:t>VI</w:t>
      </w:r>
      <w:r>
        <w:rPr>
          <w:sz w:val="28"/>
        </w:rPr>
        <w:t>І скликання,  Чернівецька міська рада</w:t>
      </w:r>
    </w:p>
    <w:p w:rsidR="004D32B2" w:rsidRDefault="004D32B2" w:rsidP="004D32B2">
      <w:pPr>
        <w:jc w:val="center"/>
        <w:rPr>
          <w:b/>
          <w:bCs/>
          <w:sz w:val="28"/>
        </w:rPr>
      </w:pPr>
    </w:p>
    <w:p w:rsidR="004D32B2" w:rsidRDefault="004D32B2" w:rsidP="004D32B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4D32B2" w:rsidRDefault="004D32B2" w:rsidP="004D32B2">
      <w:pPr>
        <w:jc w:val="both"/>
        <w:rPr>
          <w:sz w:val="28"/>
        </w:rPr>
      </w:pPr>
    </w:p>
    <w:p w:rsidR="004D32B2" w:rsidRDefault="004D32B2" w:rsidP="004D32B2">
      <w:pPr>
        <w:pStyle w:val="5"/>
        <w:ind w:left="708"/>
        <w:jc w:val="both"/>
        <w:rPr>
          <w:b w:val="0"/>
        </w:rPr>
      </w:pPr>
      <w:r w:rsidRPr="00531F42">
        <w:t>1.</w:t>
      </w:r>
      <w:r>
        <w:rPr>
          <w:b w:val="0"/>
        </w:rPr>
        <w:t xml:space="preserve"> </w:t>
      </w:r>
      <w:r w:rsidRPr="00795090">
        <w:rPr>
          <w:b w:val="0"/>
        </w:rPr>
        <w:t xml:space="preserve">Затвердити : </w:t>
      </w:r>
    </w:p>
    <w:p w:rsidR="004D32B2" w:rsidRPr="00EF51A2" w:rsidRDefault="004D32B2" w:rsidP="004D32B2"/>
    <w:p w:rsidR="004D32B2" w:rsidRDefault="004D32B2" w:rsidP="004D32B2">
      <w:pPr>
        <w:pStyle w:val="30"/>
        <w:jc w:val="both"/>
      </w:pPr>
      <w:r w:rsidRPr="00CE1754">
        <w:t xml:space="preserve">          1.1.</w:t>
      </w:r>
      <w:r w:rsidRPr="00CE1754">
        <w:rPr>
          <w:b w:val="0"/>
        </w:rPr>
        <w:t xml:space="preserve"> План роботи   Чернівецької    міської   ради  на 20</w:t>
      </w:r>
      <w:r w:rsidR="00292384" w:rsidRPr="008211E5">
        <w:rPr>
          <w:b w:val="0"/>
          <w:lang w:val="ru-RU"/>
        </w:rPr>
        <w:t>20</w:t>
      </w:r>
      <w:r w:rsidRPr="00CE1754">
        <w:rPr>
          <w:b w:val="0"/>
        </w:rPr>
        <w:t xml:space="preserve"> рік (додаток</w:t>
      </w:r>
      <w:r>
        <w:rPr>
          <w:b w:val="0"/>
        </w:rPr>
        <w:t xml:space="preserve"> </w:t>
      </w:r>
      <w:r w:rsidRPr="00CE1754">
        <w:rPr>
          <w:b w:val="0"/>
        </w:rPr>
        <w:t>1</w:t>
      </w:r>
      <w:r>
        <w:t xml:space="preserve">). </w:t>
      </w:r>
    </w:p>
    <w:p w:rsidR="004D32B2" w:rsidRDefault="004D32B2" w:rsidP="004D32B2">
      <w:pPr>
        <w:pStyle w:val="30"/>
        <w:jc w:val="both"/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1.2</w:t>
      </w:r>
      <w:r>
        <w:rPr>
          <w:b w:val="0"/>
          <w:bCs w:val="0"/>
          <w:i/>
          <w:iCs/>
        </w:rPr>
        <w:t xml:space="preserve">. </w:t>
      </w:r>
      <w:r>
        <w:rPr>
          <w:b w:val="0"/>
          <w:bCs w:val="0"/>
        </w:rPr>
        <w:t>Перелік  питань щодо</w:t>
      </w:r>
      <w:r w:rsidRPr="003D0AE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вивчення депутатами чинного законодавства, досвіду роботи місцевого самоврядування та які плануються для розгляду  на Дні депутата (додаток 2). 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1.3.</w:t>
      </w:r>
      <w:r>
        <w:rPr>
          <w:b w:val="0"/>
          <w:bCs w:val="0"/>
        </w:rPr>
        <w:t xml:space="preserve"> Перелік питань, які плануються  для  розгляду</w:t>
      </w:r>
      <w:r w:rsidRPr="00F636C7">
        <w:rPr>
          <w:i/>
        </w:rPr>
        <w:t xml:space="preserve"> </w:t>
      </w:r>
      <w:r w:rsidRPr="00F636C7">
        <w:rPr>
          <w:b w:val="0"/>
        </w:rPr>
        <w:t>в порядку контролю</w:t>
      </w:r>
      <w:r w:rsidRPr="000A77E8">
        <w:rPr>
          <w:i/>
        </w:rPr>
        <w:t xml:space="preserve">   </w:t>
      </w:r>
      <w:r>
        <w:rPr>
          <w:b w:val="0"/>
          <w:bCs w:val="0"/>
        </w:rPr>
        <w:t>на засіданнях  постійних комісій міської ради  (додаток 3).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4D32B2" w:rsidRDefault="00F430BE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>
        <w:rPr>
          <w:bCs w:val="0"/>
        </w:rPr>
        <w:t>2</w:t>
      </w:r>
      <w:r w:rsidR="00643A27">
        <w:rPr>
          <w:b w:val="0"/>
          <w:bCs w:val="0"/>
        </w:rPr>
        <w:t xml:space="preserve">. </w:t>
      </w:r>
      <w:r w:rsidR="004D32B2" w:rsidRPr="008116CB">
        <w:rPr>
          <w:b w:val="0"/>
          <w:bCs w:val="0"/>
        </w:rPr>
        <w:t>Рішення підлягає оприлюдненню на офіційному веб-порталі Чернівецької міської ради в мережі Інтернет.</w:t>
      </w:r>
    </w:p>
    <w:p w:rsidR="004D32B2" w:rsidRDefault="004D32B2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4D32B2" w:rsidRPr="00174EC4" w:rsidRDefault="00F430BE" w:rsidP="004D32B2">
      <w:pPr>
        <w:pStyle w:val="30"/>
        <w:tabs>
          <w:tab w:val="left" w:pos="1080"/>
        </w:tabs>
        <w:ind w:firstLine="720"/>
        <w:jc w:val="both"/>
        <w:rPr>
          <w:b w:val="0"/>
        </w:rPr>
      </w:pPr>
      <w:r>
        <w:rPr>
          <w:lang w:val="ru-RU"/>
        </w:rPr>
        <w:t>3</w:t>
      </w:r>
      <w:r w:rsidR="004D32B2" w:rsidRPr="00174EC4">
        <w:rPr>
          <w:b w:val="0"/>
        </w:rPr>
        <w:t>.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 етики та запобігання корупції.</w:t>
      </w:r>
    </w:p>
    <w:p w:rsidR="004D32B2" w:rsidRPr="00174EC4" w:rsidRDefault="004D32B2" w:rsidP="004D32B2">
      <w:pPr>
        <w:rPr>
          <w:sz w:val="28"/>
        </w:rPr>
      </w:pPr>
    </w:p>
    <w:p w:rsidR="004D32B2" w:rsidRPr="008211E5" w:rsidRDefault="004D32B2" w:rsidP="004D32B2">
      <w:pPr>
        <w:jc w:val="both"/>
        <w:rPr>
          <w:b/>
          <w:sz w:val="28"/>
          <w:lang w:val="ru-RU"/>
        </w:rPr>
      </w:pPr>
    </w:p>
    <w:p w:rsidR="00F83DE9" w:rsidRPr="008211E5" w:rsidRDefault="00F83DE9" w:rsidP="004D32B2">
      <w:pPr>
        <w:jc w:val="both"/>
        <w:rPr>
          <w:b/>
          <w:sz w:val="28"/>
          <w:lang w:val="ru-RU"/>
        </w:rPr>
      </w:pPr>
    </w:p>
    <w:p w:rsidR="00F83DE9" w:rsidRDefault="00292384" w:rsidP="00A7723B">
      <w:pPr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О. Каспрук</w:t>
      </w:r>
    </w:p>
    <w:p w:rsidR="00292384" w:rsidRDefault="00292384" w:rsidP="00A7723B">
      <w:pPr>
        <w:rPr>
          <w:b/>
          <w:sz w:val="28"/>
        </w:rPr>
      </w:pPr>
    </w:p>
    <w:p w:rsidR="00292384" w:rsidRPr="008211E5" w:rsidRDefault="00292384" w:rsidP="00A7723B">
      <w:pPr>
        <w:rPr>
          <w:b/>
          <w:lang w:val="ru-RU"/>
        </w:rPr>
      </w:pPr>
    </w:p>
    <w:p w:rsidR="00F430BE" w:rsidRDefault="00F430BE" w:rsidP="00A7723B">
      <w:pPr>
        <w:rPr>
          <w:b/>
        </w:rPr>
      </w:pPr>
    </w:p>
    <w:p w:rsidR="00F430BE" w:rsidRDefault="00F430BE" w:rsidP="00A7723B">
      <w:pPr>
        <w:rPr>
          <w:b/>
        </w:rPr>
      </w:pPr>
    </w:p>
    <w:p w:rsidR="00A7723B" w:rsidRPr="00613D8B" w:rsidRDefault="00A7723B" w:rsidP="00587FE5">
      <w:pPr>
        <w:rPr>
          <w:b/>
          <w:sz w:val="28"/>
        </w:rPr>
      </w:pPr>
    </w:p>
    <w:sectPr w:rsidR="00A7723B" w:rsidRPr="00613D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B2"/>
    <w:rsid w:val="00026F1C"/>
    <w:rsid w:val="000C1F35"/>
    <w:rsid w:val="000C4221"/>
    <w:rsid w:val="00157BD0"/>
    <w:rsid w:val="001E38FD"/>
    <w:rsid w:val="00292384"/>
    <w:rsid w:val="002C34EF"/>
    <w:rsid w:val="004747AB"/>
    <w:rsid w:val="004D32B2"/>
    <w:rsid w:val="00553BAB"/>
    <w:rsid w:val="00587FE5"/>
    <w:rsid w:val="005F43E1"/>
    <w:rsid w:val="00643A27"/>
    <w:rsid w:val="008211E5"/>
    <w:rsid w:val="008D3F58"/>
    <w:rsid w:val="009934D5"/>
    <w:rsid w:val="00A7723B"/>
    <w:rsid w:val="00AE430C"/>
    <w:rsid w:val="00E1656B"/>
    <w:rsid w:val="00EC2DAF"/>
    <w:rsid w:val="00F430BE"/>
    <w:rsid w:val="00F55D81"/>
    <w:rsid w:val="00F83DE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E88F94"/>
  <w15:chartTrackingRefBased/>
  <w15:docId w15:val="{BFA65B70-211E-47BF-AC20-373ABBF2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B2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4D32B2"/>
    <w:pPr>
      <w:keepNext/>
      <w:jc w:val="center"/>
      <w:outlineLvl w:val="2"/>
    </w:pPr>
    <w:rPr>
      <w:b/>
      <w:sz w:val="36"/>
      <w:szCs w:val="36"/>
    </w:rPr>
  </w:style>
  <w:style w:type="paragraph" w:styleId="5">
    <w:name w:val="heading 5"/>
    <w:basedOn w:val="a"/>
    <w:next w:val="a"/>
    <w:qFormat/>
    <w:rsid w:val="004D32B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semiHidden/>
    <w:rsid w:val="004D32B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D32B2"/>
  </w:style>
  <w:style w:type="paragraph" w:styleId="30">
    <w:name w:val="Body Text 3"/>
    <w:basedOn w:val="a"/>
    <w:rsid w:val="004D32B2"/>
    <w:pPr>
      <w:jc w:val="center"/>
    </w:pPr>
    <w:rPr>
      <w:b/>
      <w:bCs/>
      <w:sz w:val="28"/>
    </w:rPr>
  </w:style>
  <w:style w:type="paragraph" w:styleId="a3">
    <w:name w:val="header"/>
    <w:basedOn w:val="a"/>
    <w:rsid w:val="004D32B2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68CB4-A7DA-4C32-9439-92558C2F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kompvid2</cp:lastModifiedBy>
  <cp:revision>2</cp:revision>
  <cp:lastPrinted>2018-11-20T13:56:00Z</cp:lastPrinted>
  <dcterms:created xsi:type="dcterms:W3CDTF">2020-01-22T08:03:00Z</dcterms:created>
  <dcterms:modified xsi:type="dcterms:W3CDTF">2020-01-22T08:03:00Z</dcterms:modified>
</cp:coreProperties>
</file>